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39" w:rsidRPr="00290D04" w:rsidRDefault="00290D04" w:rsidP="000A11A5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color w:val="000000"/>
          <w:sz w:val="28"/>
          <w:szCs w:val="28"/>
        </w:rPr>
      </w:pPr>
      <w:r w:rsidRPr="00290D04">
        <w:rPr>
          <w:rStyle w:val="c2"/>
          <w:color w:val="000000"/>
          <w:sz w:val="28"/>
          <w:szCs w:val="28"/>
        </w:rPr>
        <w:t>КГУ  «</w:t>
      </w:r>
      <w:r w:rsidR="007C6EC2" w:rsidRPr="00290D04">
        <w:rPr>
          <w:rStyle w:val="c2"/>
          <w:color w:val="000000"/>
          <w:sz w:val="28"/>
          <w:szCs w:val="28"/>
        </w:rPr>
        <w:t xml:space="preserve"> </w:t>
      </w:r>
      <w:r w:rsidR="00251239" w:rsidRPr="00290D04">
        <w:rPr>
          <w:rStyle w:val="c2"/>
          <w:color w:val="000000"/>
          <w:sz w:val="28"/>
          <w:szCs w:val="28"/>
        </w:rPr>
        <w:t>ОБЩЕОБРАЗОВАТЕЛЬНАЯ ШКОЛА ИМЕНИ ГЕРОЯ СОВЕТСКОГО СОЮЗА ХАЛЫҚ ҚАҺАРМАНЫ С. НУРМАГАМБЕТОВА СЕЛА ЕНБЕК ОТДЕЛА ОБРАЗОВАНИЯ ПО АККОЛЬСКОМУ РАЙОНУ УПРАВЛЕНИЯ ОБРАЗОВАНИЯ АКМОЛИНСКОЙ ОБЛАСТИ</w:t>
      </w:r>
      <w:r w:rsidRPr="00290D04">
        <w:rPr>
          <w:rStyle w:val="c2"/>
          <w:color w:val="000000"/>
          <w:sz w:val="28"/>
          <w:szCs w:val="28"/>
        </w:rPr>
        <w:t xml:space="preserve"> »</w:t>
      </w:r>
    </w:p>
    <w:p w:rsidR="00251239" w:rsidRPr="00290D04" w:rsidRDefault="00251239" w:rsidP="000A11A5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290D04">
        <w:rPr>
          <w:rStyle w:val="c2"/>
          <w:color w:val="000000"/>
          <w:sz w:val="28"/>
          <w:szCs w:val="28"/>
        </w:rPr>
        <w:t> </w:t>
      </w:r>
    </w:p>
    <w:p w:rsidR="00251239" w:rsidRPr="00290D04" w:rsidRDefault="00251239" w:rsidP="000A11A5">
      <w:pPr>
        <w:pStyle w:val="c15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51239" w:rsidRPr="00290D04" w:rsidRDefault="00251239" w:rsidP="000A11A5">
      <w:pPr>
        <w:pStyle w:val="c15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51239" w:rsidRPr="00290D04" w:rsidRDefault="00251239" w:rsidP="000A11A5">
      <w:pPr>
        <w:pStyle w:val="c15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51239" w:rsidRPr="00290D04" w:rsidRDefault="00251239" w:rsidP="000A11A5">
      <w:pPr>
        <w:pStyle w:val="c15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color w:val="000000"/>
          <w:sz w:val="28"/>
          <w:szCs w:val="28"/>
        </w:rPr>
      </w:pPr>
      <w:proofErr w:type="gramStart"/>
      <w:r w:rsidRPr="00290D04">
        <w:rPr>
          <w:rStyle w:val="c3"/>
          <w:b/>
          <w:bCs/>
          <w:color w:val="000000"/>
          <w:sz w:val="28"/>
          <w:szCs w:val="28"/>
        </w:rPr>
        <w:t>П</w:t>
      </w:r>
      <w:proofErr w:type="gramEnd"/>
      <w:r w:rsidRPr="00290D04">
        <w:rPr>
          <w:rStyle w:val="c3"/>
          <w:b/>
          <w:bCs/>
          <w:color w:val="000000"/>
          <w:sz w:val="28"/>
          <w:szCs w:val="28"/>
        </w:rPr>
        <w:t xml:space="preserve"> Р О Е К Т</w:t>
      </w:r>
    </w:p>
    <w:p w:rsidR="00251239" w:rsidRPr="00290D04" w:rsidRDefault="00251239" w:rsidP="000A11A5">
      <w:pPr>
        <w:pStyle w:val="c15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color w:val="000000"/>
          <w:sz w:val="28"/>
          <w:szCs w:val="28"/>
        </w:rPr>
      </w:pPr>
      <w:r w:rsidRPr="00290D04">
        <w:rPr>
          <w:rStyle w:val="c3"/>
          <w:b/>
          <w:bCs/>
          <w:color w:val="000000"/>
          <w:sz w:val="28"/>
          <w:szCs w:val="28"/>
        </w:rPr>
        <w:t>по биологии</w:t>
      </w:r>
    </w:p>
    <w:p w:rsidR="00251239" w:rsidRPr="00290D04" w:rsidRDefault="007D0CE3" w:rsidP="000A11A5">
      <w:pPr>
        <w:pStyle w:val="c15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rStyle w:val="c27"/>
          <w:b/>
          <w:bCs/>
          <w:color w:val="000000"/>
          <w:sz w:val="28"/>
          <w:szCs w:val="28"/>
        </w:rPr>
        <w:t xml:space="preserve"> « </w:t>
      </w:r>
      <w:r w:rsidR="00C2084F">
        <w:rPr>
          <w:rStyle w:val="c27"/>
          <w:b/>
          <w:bCs/>
          <w:color w:val="000000"/>
          <w:sz w:val="28"/>
          <w:szCs w:val="28"/>
        </w:rPr>
        <w:t>Здоровый образ жизни  и современная молодежь</w:t>
      </w:r>
      <w:r w:rsidR="00321500">
        <w:rPr>
          <w:rStyle w:val="c27"/>
          <w:b/>
          <w:bCs/>
          <w:color w:val="000000"/>
          <w:sz w:val="28"/>
          <w:szCs w:val="28"/>
        </w:rPr>
        <w:t xml:space="preserve"> </w:t>
      </w:r>
      <w:r w:rsidR="00251239" w:rsidRPr="00290D04">
        <w:rPr>
          <w:rStyle w:val="c27"/>
          <w:b/>
          <w:bCs/>
          <w:color w:val="000000"/>
          <w:sz w:val="28"/>
          <w:szCs w:val="28"/>
        </w:rPr>
        <w:t>»</w:t>
      </w:r>
    </w:p>
    <w:p w:rsidR="00251239" w:rsidRPr="00290D04" w:rsidRDefault="00251239" w:rsidP="000A11A5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2"/>
          <w:color w:val="000000"/>
          <w:sz w:val="28"/>
          <w:szCs w:val="28"/>
        </w:rPr>
      </w:pPr>
    </w:p>
    <w:p w:rsidR="00251239" w:rsidRPr="00290D04" w:rsidRDefault="00251239" w:rsidP="000A11A5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2"/>
          <w:color w:val="000000"/>
          <w:sz w:val="28"/>
          <w:szCs w:val="28"/>
        </w:rPr>
      </w:pPr>
    </w:p>
    <w:p w:rsidR="00251239" w:rsidRPr="00290D04" w:rsidRDefault="00251239" w:rsidP="000A11A5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2"/>
          <w:color w:val="000000"/>
          <w:sz w:val="28"/>
          <w:szCs w:val="28"/>
        </w:rPr>
      </w:pPr>
    </w:p>
    <w:p w:rsidR="00251239" w:rsidRPr="00290D04" w:rsidRDefault="00251239" w:rsidP="000A11A5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2"/>
          <w:color w:val="000000"/>
          <w:sz w:val="28"/>
          <w:szCs w:val="28"/>
        </w:rPr>
      </w:pPr>
    </w:p>
    <w:p w:rsidR="00251239" w:rsidRPr="00290D04" w:rsidRDefault="00251239" w:rsidP="000A11A5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2"/>
          <w:color w:val="000000"/>
          <w:sz w:val="28"/>
          <w:szCs w:val="28"/>
        </w:rPr>
      </w:pPr>
    </w:p>
    <w:p w:rsidR="00251239" w:rsidRPr="00290D04" w:rsidRDefault="00251239" w:rsidP="000A11A5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2"/>
          <w:color w:val="000000"/>
          <w:sz w:val="28"/>
          <w:szCs w:val="28"/>
        </w:rPr>
      </w:pPr>
    </w:p>
    <w:p w:rsidR="00251239" w:rsidRPr="00290D04" w:rsidRDefault="00251239" w:rsidP="000A11A5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right"/>
        <w:rPr>
          <w:color w:val="000000"/>
          <w:sz w:val="28"/>
          <w:szCs w:val="28"/>
        </w:rPr>
      </w:pPr>
      <w:r w:rsidRPr="00290D04">
        <w:rPr>
          <w:rStyle w:val="c2"/>
          <w:color w:val="000000"/>
          <w:sz w:val="28"/>
          <w:szCs w:val="28"/>
        </w:rPr>
        <w:t>Выполнила:</w:t>
      </w:r>
    </w:p>
    <w:p w:rsidR="00251239" w:rsidRPr="00290D04" w:rsidRDefault="00290D04" w:rsidP="000A11A5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right"/>
        <w:rPr>
          <w:rStyle w:val="c2"/>
          <w:color w:val="000000"/>
          <w:sz w:val="28"/>
          <w:szCs w:val="28"/>
        </w:rPr>
      </w:pPr>
      <w:r w:rsidRPr="00290D04">
        <w:rPr>
          <w:rStyle w:val="c2"/>
          <w:color w:val="000000"/>
          <w:sz w:val="28"/>
          <w:szCs w:val="28"/>
        </w:rPr>
        <w:t>у</w:t>
      </w:r>
      <w:r w:rsidR="00251239" w:rsidRPr="00290D04">
        <w:rPr>
          <w:rStyle w:val="c2"/>
          <w:color w:val="000000"/>
          <w:sz w:val="28"/>
          <w:szCs w:val="28"/>
        </w:rPr>
        <w:t>читель биологии</w:t>
      </w:r>
    </w:p>
    <w:p w:rsidR="00251239" w:rsidRPr="00290D04" w:rsidRDefault="00251239" w:rsidP="000A11A5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right"/>
        <w:rPr>
          <w:color w:val="000000"/>
          <w:sz w:val="28"/>
          <w:szCs w:val="28"/>
        </w:rPr>
      </w:pPr>
      <w:r w:rsidRPr="00290D04">
        <w:rPr>
          <w:rStyle w:val="c2"/>
          <w:color w:val="000000"/>
          <w:sz w:val="28"/>
          <w:szCs w:val="28"/>
        </w:rPr>
        <w:t>Чубарова Нина Борисовна</w:t>
      </w:r>
    </w:p>
    <w:p w:rsidR="00251239" w:rsidRPr="00290D04" w:rsidRDefault="00251239" w:rsidP="000A11A5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290D04">
        <w:rPr>
          <w:rStyle w:val="c2"/>
          <w:color w:val="000000"/>
          <w:sz w:val="28"/>
          <w:szCs w:val="28"/>
        </w:rPr>
        <w:t> </w:t>
      </w:r>
    </w:p>
    <w:p w:rsidR="00251239" w:rsidRPr="00290D04" w:rsidRDefault="00251239" w:rsidP="000A11A5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290D04">
        <w:rPr>
          <w:rStyle w:val="c2"/>
          <w:color w:val="000000"/>
          <w:sz w:val="28"/>
          <w:szCs w:val="28"/>
        </w:rPr>
        <w:t> </w:t>
      </w:r>
    </w:p>
    <w:p w:rsidR="00251239" w:rsidRPr="00290D04" w:rsidRDefault="00251239" w:rsidP="000A11A5">
      <w:pPr>
        <w:pStyle w:val="c15"/>
        <w:shd w:val="clear" w:color="auto" w:fill="FFFFFF"/>
        <w:tabs>
          <w:tab w:val="left" w:pos="3800"/>
          <w:tab w:val="center" w:pos="4677"/>
        </w:tabs>
        <w:spacing w:before="0" w:beforeAutospacing="0" w:after="0" w:afterAutospacing="0" w:line="360" w:lineRule="auto"/>
        <w:ind w:firstLine="426"/>
        <w:rPr>
          <w:rStyle w:val="c2"/>
          <w:color w:val="000000"/>
          <w:sz w:val="28"/>
          <w:szCs w:val="28"/>
        </w:rPr>
      </w:pPr>
      <w:r w:rsidRPr="00290D04">
        <w:rPr>
          <w:rStyle w:val="c2"/>
          <w:color w:val="000000"/>
          <w:sz w:val="28"/>
          <w:szCs w:val="28"/>
        </w:rPr>
        <w:tab/>
      </w:r>
    </w:p>
    <w:p w:rsidR="00251239" w:rsidRPr="00290D04" w:rsidRDefault="00251239" w:rsidP="000A11A5">
      <w:pPr>
        <w:pStyle w:val="c15"/>
        <w:shd w:val="clear" w:color="auto" w:fill="FFFFFF"/>
        <w:tabs>
          <w:tab w:val="left" w:pos="3800"/>
          <w:tab w:val="center" w:pos="4677"/>
        </w:tabs>
        <w:spacing w:before="0" w:beforeAutospacing="0" w:after="0" w:afterAutospacing="0" w:line="360" w:lineRule="auto"/>
        <w:ind w:firstLine="426"/>
        <w:rPr>
          <w:rStyle w:val="c2"/>
          <w:color w:val="000000"/>
          <w:sz w:val="28"/>
          <w:szCs w:val="28"/>
        </w:rPr>
      </w:pPr>
    </w:p>
    <w:p w:rsidR="00251239" w:rsidRPr="00290D04" w:rsidRDefault="00251239" w:rsidP="000A11A5">
      <w:pPr>
        <w:pStyle w:val="c15"/>
        <w:shd w:val="clear" w:color="auto" w:fill="FFFFFF"/>
        <w:tabs>
          <w:tab w:val="left" w:pos="3800"/>
          <w:tab w:val="center" w:pos="4677"/>
        </w:tabs>
        <w:spacing w:before="0" w:beforeAutospacing="0" w:after="0" w:afterAutospacing="0" w:line="360" w:lineRule="auto"/>
        <w:ind w:firstLine="426"/>
        <w:rPr>
          <w:rStyle w:val="c2"/>
          <w:color w:val="000000"/>
          <w:sz w:val="28"/>
          <w:szCs w:val="28"/>
        </w:rPr>
      </w:pPr>
    </w:p>
    <w:p w:rsidR="00251239" w:rsidRPr="00290D04" w:rsidRDefault="00251239" w:rsidP="000A11A5">
      <w:pPr>
        <w:pStyle w:val="c15"/>
        <w:shd w:val="clear" w:color="auto" w:fill="FFFFFF"/>
        <w:tabs>
          <w:tab w:val="left" w:pos="3800"/>
          <w:tab w:val="center" w:pos="4677"/>
        </w:tabs>
        <w:spacing w:before="0" w:beforeAutospacing="0" w:after="0" w:afterAutospacing="0" w:line="360" w:lineRule="auto"/>
        <w:ind w:firstLine="426"/>
        <w:rPr>
          <w:rStyle w:val="c2"/>
          <w:color w:val="000000"/>
          <w:sz w:val="28"/>
          <w:szCs w:val="28"/>
        </w:rPr>
      </w:pPr>
      <w:r w:rsidRPr="00290D04">
        <w:rPr>
          <w:rStyle w:val="c2"/>
          <w:color w:val="000000"/>
          <w:sz w:val="28"/>
          <w:szCs w:val="28"/>
        </w:rPr>
        <w:tab/>
      </w:r>
    </w:p>
    <w:p w:rsidR="00251239" w:rsidRPr="00290D04" w:rsidRDefault="00251239" w:rsidP="000A11A5">
      <w:pPr>
        <w:pStyle w:val="c15"/>
        <w:shd w:val="clear" w:color="auto" w:fill="FFFFFF"/>
        <w:tabs>
          <w:tab w:val="left" w:pos="3800"/>
          <w:tab w:val="center" w:pos="4677"/>
        </w:tabs>
        <w:spacing w:before="0" w:beforeAutospacing="0" w:after="0" w:afterAutospacing="0" w:line="360" w:lineRule="auto"/>
        <w:ind w:firstLine="426"/>
        <w:rPr>
          <w:rStyle w:val="c2"/>
          <w:color w:val="000000"/>
          <w:sz w:val="28"/>
          <w:szCs w:val="28"/>
        </w:rPr>
      </w:pPr>
    </w:p>
    <w:p w:rsidR="00251239" w:rsidRPr="00290D04" w:rsidRDefault="00251239" w:rsidP="000A11A5">
      <w:pPr>
        <w:pStyle w:val="c15"/>
        <w:shd w:val="clear" w:color="auto" w:fill="FFFFFF"/>
        <w:tabs>
          <w:tab w:val="left" w:pos="3800"/>
          <w:tab w:val="center" w:pos="4677"/>
        </w:tabs>
        <w:spacing w:before="0" w:beforeAutospacing="0" w:after="0" w:afterAutospacing="0" w:line="360" w:lineRule="auto"/>
        <w:ind w:firstLine="426"/>
        <w:rPr>
          <w:rStyle w:val="c2"/>
          <w:color w:val="000000"/>
          <w:sz w:val="28"/>
          <w:szCs w:val="28"/>
        </w:rPr>
      </w:pPr>
    </w:p>
    <w:p w:rsidR="00251239" w:rsidRPr="00290D04" w:rsidRDefault="00251239" w:rsidP="000A11A5">
      <w:pPr>
        <w:pStyle w:val="c15"/>
        <w:shd w:val="clear" w:color="auto" w:fill="FFFFFF"/>
        <w:tabs>
          <w:tab w:val="left" w:pos="3800"/>
          <w:tab w:val="center" w:pos="4677"/>
        </w:tabs>
        <w:spacing w:before="0" w:beforeAutospacing="0" w:after="0" w:afterAutospacing="0" w:line="360" w:lineRule="auto"/>
        <w:ind w:firstLine="426"/>
        <w:rPr>
          <w:rStyle w:val="c2"/>
          <w:color w:val="000000"/>
          <w:sz w:val="28"/>
          <w:szCs w:val="28"/>
        </w:rPr>
      </w:pPr>
    </w:p>
    <w:p w:rsidR="00485A45" w:rsidRPr="005D79BB" w:rsidRDefault="00251239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D79B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7F0042" w:rsidRPr="005D79B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Акколь</w:t>
      </w:r>
      <w:r w:rsidR="00E5431A" w:rsidRPr="005D79BB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5D79B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2023</w:t>
      </w:r>
    </w:p>
    <w:p w:rsidR="00251239" w:rsidRPr="00290D04" w:rsidRDefault="00251239" w:rsidP="00D9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51239" w:rsidRDefault="00251239" w:rsidP="000A11A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t>Введение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2"/>
      </w:tblGrid>
      <w:tr w:rsidR="000A11A5" w:rsidTr="000A11A5">
        <w:tc>
          <w:tcPr>
            <w:tcW w:w="9322" w:type="dxa"/>
          </w:tcPr>
          <w:p w:rsidR="000A11A5" w:rsidRDefault="000A11A5" w:rsidP="000A11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4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Глава 1.Основные понятия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…………………………………………………….</w:t>
            </w:r>
          </w:p>
        </w:tc>
        <w:tc>
          <w:tcPr>
            <w:tcW w:w="532" w:type="dxa"/>
          </w:tcPr>
          <w:p w:rsidR="000A11A5" w:rsidRDefault="000A11A5" w:rsidP="000A11A5">
            <w:pPr>
              <w:spacing w:line="360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1A5" w:rsidTr="000A11A5">
        <w:tc>
          <w:tcPr>
            <w:tcW w:w="9322" w:type="dxa"/>
          </w:tcPr>
          <w:p w:rsidR="000A11A5" w:rsidRDefault="000A11A5" w:rsidP="000A11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4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1.1 Правильное питание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……………………………………………………….</w:t>
            </w:r>
          </w:p>
        </w:tc>
        <w:tc>
          <w:tcPr>
            <w:tcW w:w="532" w:type="dxa"/>
          </w:tcPr>
          <w:p w:rsidR="000A11A5" w:rsidRDefault="000A11A5" w:rsidP="000A11A5">
            <w:pPr>
              <w:spacing w:line="360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1A5" w:rsidTr="000A11A5">
        <w:tc>
          <w:tcPr>
            <w:tcW w:w="9322" w:type="dxa"/>
          </w:tcPr>
          <w:p w:rsidR="000A11A5" w:rsidRDefault="000A11A5" w:rsidP="000A11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4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1.2 Здоровый сон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……………………………………………………………….</w:t>
            </w:r>
          </w:p>
        </w:tc>
        <w:tc>
          <w:tcPr>
            <w:tcW w:w="532" w:type="dxa"/>
          </w:tcPr>
          <w:p w:rsidR="000A11A5" w:rsidRDefault="000A11A5" w:rsidP="000A11A5">
            <w:pPr>
              <w:spacing w:line="360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1A5" w:rsidTr="000A11A5">
        <w:tc>
          <w:tcPr>
            <w:tcW w:w="9322" w:type="dxa"/>
          </w:tcPr>
          <w:p w:rsidR="000A11A5" w:rsidRDefault="000A11A5" w:rsidP="000A11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4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1.3 Занятие спортом и закаливание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532" w:type="dxa"/>
          </w:tcPr>
          <w:p w:rsidR="000A11A5" w:rsidRDefault="000A11A5" w:rsidP="000A11A5">
            <w:pPr>
              <w:spacing w:line="360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1A5" w:rsidTr="000A11A5">
        <w:tc>
          <w:tcPr>
            <w:tcW w:w="9322" w:type="dxa"/>
          </w:tcPr>
          <w:p w:rsidR="000A11A5" w:rsidRDefault="000A11A5" w:rsidP="000A11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4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1.4 Отказ от вредных привычек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……………………………………………….</w:t>
            </w:r>
          </w:p>
        </w:tc>
        <w:tc>
          <w:tcPr>
            <w:tcW w:w="532" w:type="dxa"/>
          </w:tcPr>
          <w:p w:rsidR="000A11A5" w:rsidRDefault="000A11A5" w:rsidP="000A11A5">
            <w:pPr>
              <w:spacing w:line="360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1A5" w:rsidTr="000A11A5">
        <w:tc>
          <w:tcPr>
            <w:tcW w:w="9322" w:type="dxa"/>
          </w:tcPr>
          <w:p w:rsidR="000A11A5" w:rsidRDefault="000A11A5" w:rsidP="000A11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4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Глава 2. Социологическое исследование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…………………………………….. </w:t>
            </w:r>
          </w:p>
        </w:tc>
        <w:tc>
          <w:tcPr>
            <w:tcW w:w="532" w:type="dxa"/>
          </w:tcPr>
          <w:p w:rsidR="000A11A5" w:rsidRDefault="000A11A5" w:rsidP="000A11A5">
            <w:pPr>
              <w:spacing w:line="360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1A5" w:rsidTr="000A11A5">
        <w:tc>
          <w:tcPr>
            <w:tcW w:w="9322" w:type="dxa"/>
          </w:tcPr>
          <w:p w:rsidR="000A11A5" w:rsidRPr="00290D04" w:rsidRDefault="000A11A5" w:rsidP="000A11A5">
            <w:pPr>
              <w:spacing w:line="360" w:lineRule="auto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D04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……………………………………………………………………..</w:t>
            </w:r>
          </w:p>
        </w:tc>
        <w:tc>
          <w:tcPr>
            <w:tcW w:w="532" w:type="dxa"/>
          </w:tcPr>
          <w:p w:rsidR="000A11A5" w:rsidRDefault="000A11A5" w:rsidP="000A11A5">
            <w:pPr>
              <w:spacing w:line="360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1A5" w:rsidTr="000A11A5">
        <w:tc>
          <w:tcPr>
            <w:tcW w:w="9322" w:type="dxa"/>
          </w:tcPr>
          <w:p w:rsidR="000A11A5" w:rsidRPr="00290D04" w:rsidRDefault="000A11A5" w:rsidP="000A11A5">
            <w:pPr>
              <w:spacing w:line="360" w:lineRule="auto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D04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Библиографический список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……………………………………………………</w:t>
            </w:r>
          </w:p>
        </w:tc>
        <w:tc>
          <w:tcPr>
            <w:tcW w:w="532" w:type="dxa"/>
          </w:tcPr>
          <w:p w:rsidR="000A11A5" w:rsidRDefault="000A11A5" w:rsidP="000A11A5">
            <w:pPr>
              <w:spacing w:line="360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5A45" w:rsidRDefault="00485A45" w:rsidP="000A11A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85A45" w:rsidRDefault="008D7A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margin-left:213.9pt;margin-top:425.95pt;width:92.7pt;height:46.35pt;z-index:251658240" fillcolor="white [3212]" strokecolor="white [3212]"/>
        </w:pict>
      </w:r>
      <w:r w:rsidR="00485A4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0CE3" w:rsidRPr="00290D04" w:rsidRDefault="008117BE" w:rsidP="00E0060F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  <w:r w:rsidRPr="00290D04">
        <w:rPr>
          <w:b/>
          <w:sz w:val="28"/>
          <w:szCs w:val="28"/>
        </w:rPr>
        <w:lastRenderedPageBreak/>
        <w:t>Аннот</w:t>
      </w:r>
      <w:r w:rsidR="00E0060F">
        <w:rPr>
          <w:b/>
          <w:sz w:val="28"/>
          <w:szCs w:val="28"/>
        </w:rPr>
        <w:t>ация</w:t>
      </w:r>
    </w:p>
    <w:p w:rsidR="0038574E" w:rsidRDefault="008117BE" w:rsidP="000A11A5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AA21E2">
        <w:rPr>
          <w:rFonts w:ascii="Times New Roman" w:hAnsi="Times New Roman" w:cs="Times New Roman"/>
          <w:sz w:val="28"/>
          <w:szCs w:val="28"/>
        </w:rPr>
        <w:t xml:space="preserve"> </w:t>
      </w:r>
      <w:r w:rsidR="00636467">
        <w:rPr>
          <w:rFonts w:ascii="Times New Roman" w:hAnsi="Times New Roman" w:cs="Times New Roman"/>
          <w:sz w:val="28"/>
          <w:szCs w:val="28"/>
        </w:rPr>
        <w:t>выяснить  отношение к здоровому образу жизни современной молодежи</w:t>
      </w:r>
      <w:r w:rsidR="00AA21E2">
        <w:rPr>
          <w:rFonts w:ascii="Times New Roman" w:hAnsi="Times New Roman" w:cs="Times New Roman"/>
          <w:sz w:val="28"/>
          <w:szCs w:val="28"/>
        </w:rPr>
        <w:t xml:space="preserve"> </w:t>
      </w:r>
      <w:r w:rsidR="00636467">
        <w:rPr>
          <w:rFonts w:ascii="Times New Roman" w:hAnsi="Times New Roman" w:cs="Times New Roman"/>
          <w:sz w:val="28"/>
          <w:szCs w:val="28"/>
        </w:rPr>
        <w:t xml:space="preserve"> на примере учащихся нашей школ</w:t>
      </w:r>
      <w:r w:rsidR="00FC6893">
        <w:rPr>
          <w:rFonts w:ascii="Times New Roman" w:hAnsi="Times New Roman" w:cs="Times New Roman"/>
          <w:sz w:val="28"/>
          <w:szCs w:val="28"/>
        </w:rPr>
        <w:t>ы</w:t>
      </w:r>
      <w:r w:rsidR="0038574E">
        <w:rPr>
          <w:rFonts w:ascii="Times New Roman" w:hAnsi="Times New Roman" w:cs="Times New Roman"/>
          <w:sz w:val="28"/>
          <w:szCs w:val="28"/>
        </w:rPr>
        <w:t>.</w:t>
      </w:r>
    </w:p>
    <w:p w:rsidR="008117BE" w:rsidRPr="00290D04" w:rsidRDefault="008117BE" w:rsidP="000A11A5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8117BE" w:rsidRPr="00290D04" w:rsidRDefault="008117BE" w:rsidP="000A11A5">
      <w:pPr>
        <w:pStyle w:val="a3"/>
        <w:numPr>
          <w:ilvl w:val="0"/>
          <w:numId w:val="3"/>
        </w:numPr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Дать определение основным понятиям здоровья и здорового образа жизни</w:t>
      </w:r>
      <w:r w:rsidR="00FC6893">
        <w:rPr>
          <w:rFonts w:ascii="Times New Roman" w:hAnsi="Times New Roman" w:cs="Times New Roman"/>
          <w:sz w:val="28"/>
          <w:szCs w:val="28"/>
        </w:rPr>
        <w:t>.</w:t>
      </w:r>
    </w:p>
    <w:p w:rsidR="008117BE" w:rsidRPr="00290D04" w:rsidRDefault="008117BE" w:rsidP="000A11A5">
      <w:pPr>
        <w:pStyle w:val="a3"/>
        <w:numPr>
          <w:ilvl w:val="0"/>
          <w:numId w:val="3"/>
        </w:numPr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Выявить основные факторы</w:t>
      </w:r>
      <w:r w:rsidR="00FC689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90D04">
        <w:rPr>
          <w:rFonts w:ascii="Times New Roman" w:hAnsi="Times New Roman" w:cs="Times New Roman"/>
          <w:sz w:val="28"/>
          <w:szCs w:val="28"/>
        </w:rPr>
        <w:t xml:space="preserve"> влияющие на здоровье человека</w:t>
      </w:r>
      <w:r w:rsidR="00FC6893">
        <w:rPr>
          <w:rFonts w:ascii="Times New Roman" w:hAnsi="Times New Roman" w:cs="Times New Roman"/>
          <w:sz w:val="28"/>
          <w:szCs w:val="28"/>
        </w:rPr>
        <w:t>.</w:t>
      </w:r>
    </w:p>
    <w:p w:rsidR="008117BE" w:rsidRPr="00290D04" w:rsidRDefault="008117BE" w:rsidP="000A11A5">
      <w:pPr>
        <w:pStyle w:val="a3"/>
        <w:numPr>
          <w:ilvl w:val="0"/>
          <w:numId w:val="3"/>
        </w:numPr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Про</w:t>
      </w:r>
      <w:r w:rsidR="00FC6893">
        <w:rPr>
          <w:rFonts w:ascii="Times New Roman" w:hAnsi="Times New Roman" w:cs="Times New Roman"/>
          <w:sz w:val="28"/>
          <w:szCs w:val="28"/>
        </w:rPr>
        <w:t>ведение социологического опроса среди уча</w:t>
      </w:r>
      <w:r w:rsidRPr="00290D04">
        <w:rPr>
          <w:rFonts w:ascii="Times New Roman" w:hAnsi="Times New Roman" w:cs="Times New Roman"/>
          <w:sz w:val="28"/>
          <w:szCs w:val="28"/>
        </w:rPr>
        <w:t>щихся</w:t>
      </w:r>
      <w:r w:rsidR="00FC6893">
        <w:rPr>
          <w:rFonts w:ascii="Times New Roman" w:hAnsi="Times New Roman" w:cs="Times New Roman"/>
          <w:sz w:val="28"/>
          <w:szCs w:val="28"/>
        </w:rPr>
        <w:t xml:space="preserve">, </w:t>
      </w:r>
      <w:r w:rsidRPr="00290D04">
        <w:rPr>
          <w:rFonts w:ascii="Times New Roman" w:hAnsi="Times New Roman" w:cs="Times New Roman"/>
          <w:sz w:val="28"/>
          <w:szCs w:val="28"/>
        </w:rPr>
        <w:t xml:space="preserve"> с целью выявления их повседневного образа жизни.</w:t>
      </w:r>
    </w:p>
    <w:p w:rsidR="008117BE" w:rsidRPr="00290D04" w:rsidRDefault="008117BE" w:rsidP="000A11A5">
      <w:pPr>
        <w:pStyle w:val="a3"/>
        <w:numPr>
          <w:ilvl w:val="0"/>
          <w:numId w:val="3"/>
        </w:numPr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>Разработать ряд рекомендаций для дальне</w:t>
      </w:r>
      <w:r w:rsidR="00FC6893">
        <w:rPr>
          <w:rFonts w:ascii="Times New Roman" w:hAnsi="Times New Roman" w:cs="Times New Roman"/>
          <w:sz w:val="28"/>
          <w:szCs w:val="28"/>
        </w:rPr>
        <w:t>йшего использования школьниками и учителям</w:t>
      </w:r>
      <w:r w:rsidR="00D40C2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D40C23">
        <w:rPr>
          <w:rFonts w:ascii="Times New Roman" w:hAnsi="Times New Roman" w:cs="Times New Roman"/>
          <w:sz w:val="28"/>
          <w:szCs w:val="28"/>
        </w:rPr>
        <w:t xml:space="preserve"> </w:t>
      </w:r>
      <w:r w:rsidR="00FC68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17BE" w:rsidRPr="00290D04" w:rsidRDefault="00FC6893" w:rsidP="00D40C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17BE" w:rsidRPr="00290D04">
        <w:rPr>
          <w:rFonts w:ascii="Times New Roman" w:hAnsi="Times New Roman" w:cs="Times New Roman"/>
          <w:sz w:val="28"/>
          <w:szCs w:val="28"/>
        </w:rPr>
        <w:t xml:space="preserve"> период исследовательской работы были собр</w:t>
      </w:r>
      <w:r w:rsidR="00D40C23">
        <w:rPr>
          <w:rFonts w:ascii="Times New Roman" w:hAnsi="Times New Roman" w:cs="Times New Roman"/>
          <w:sz w:val="28"/>
          <w:szCs w:val="28"/>
        </w:rPr>
        <w:t>аны теоретические данные о здоровом</w:t>
      </w:r>
      <w:r w:rsidR="008117BE" w:rsidRPr="00290D04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D40C23">
        <w:rPr>
          <w:rFonts w:ascii="Times New Roman" w:hAnsi="Times New Roman" w:cs="Times New Roman"/>
          <w:sz w:val="28"/>
          <w:szCs w:val="28"/>
        </w:rPr>
        <w:t>е</w:t>
      </w:r>
      <w:r w:rsidR="008117BE" w:rsidRPr="00290D04">
        <w:rPr>
          <w:rFonts w:ascii="Times New Roman" w:hAnsi="Times New Roman" w:cs="Times New Roman"/>
          <w:sz w:val="28"/>
          <w:szCs w:val="28"/>
        </w:rPr>
        <w:t xml:space="preserve"> жи</w:t>
      </w:r>
      <w:r>
        <w:rPr>
          <w:rFonts w:ascii="Times New Roman" w:hAnsi="Times New Roman" w:cs="Times New Roman"/>
          <w:sz w:val="28"/>
          <w:szCs w:val="28"/>
        </w:rPr>
        <w:t xml:space="preserve">зни, а также изучено отношение к здоровому образу жизни современной молодежи. </w:t>
      </w:r>
      <w:r w:rsidR="00636467">
        <w:rPr>
          <w:rFonts w:ascii="Times New Roman" w:hAnsi="Times New Roman" w:cs="Times New Roman"/>
          <w:sz w:val="28"/>
          <w:szCs w:val="28"/>
        </w:rPr>
        <w:t xml:space="preserve"> В первой главе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8117BE" w:rsidRPr="00290D04">
        <w:rPr>
          <w:rFonts w:ascii="Times New Roman" w:hAnsi="Times New Roman" w:cs="Times New Roman"/>
          <w:sz w:val="28"/>
          <w:szCs w:val="28"/>
        </w:rPr>
        <w:t xml:space="preserve"> основные понятия, такие как: здоровье, здоровый образ жизни, правильное питание, занятие спо</w:t>
      </w:r>
      <w:r w:rsidR="00636467">
        <w:rPr>
          <w:rFonts w:ascii="Times New Roman" w:hAnsi="Times New Roman" w:cs="Times New Roman"/>
          <w:sz w:val="28"/>
          <w:szCs w:val="28"/>
        </w:rPr>
        <w:t>ртом, закаливание, здоровый сон.</w:t>
      </w:r>
      <w:r w:rsidR="008117BE" w:rsidRPr="00290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9D" w:rsidRPr="00D40C23" w:rsidRDefault="008117BE" w:rsidP="00D40C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В практической части исследовательского проекта было проведен социологический опрос (анке</w:t>
      </w:r>
      <w:r w:rsidR="00FC6893">
        <w:rPr>
          <w:rFonts w:ascii="Times New Roman" w:hAnsi="Times New Roman" w:cs="Times New Roman"/>
          <w:sz w:val="28"/>
          <w:szCs w:val="28"/>
        </w:rPr>
        <w:t xml:space="preserve">тирование), среди учащихся </w:t>
      </w:r>
      <w:r w:rsidRPr="00290D04">
        <w:rPr>
          <w:rFonts w:ascii="Times New Roman" w:hAnsi="Times New Roman" w:cs="Times New Roman"/>
          <w:sz w:val="28"/>
          <w:szCs w:val="28"/>
        </w:rPr>
        <w:t xml:space="preserve"> 10 «б» класса</w:t>
      </w:r>
      <w:r w:rsidR="00FC6893"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D40C23">
        <w:rPr>
          <w:rFonts w:ascii="Times New Roman" w:hAnsi="Times New Roman" w:cs="Times New Roman"/>
          <w:sz w:val="28"/>
          <w:szCs w:val="28"/>
        </w:rPr>
        <w:t>.</w:t>
      </w:r>
      <w:r w:rsidR="007F004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1294" w:rsidRPr="00DA4944" w:rsidRDefault="00FC1294" w:rsidP="00402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323EB" w:rsidRPr="00290D04" w:rsidRDefault="0052152E" w:rsidP="000A11A5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D04">
        <w:rPr>
          <w:rFonts w:ascii="Times New Roman" w:hAnsi="Times New Roman" w:cs="Times New Roman"/>
          <w:color w:val="000000" w:themeColor="text1"/>
          <w:sz w:val="28"/>
          <w:szCs w:val="28"/>
        </w:rPr>
        <w:t>Девизом моего исследовательского проекта является цитата греческого врача и философа Гиппократа, «Короткую жизнь мы не получаем, а делаем ее такою; не бедны мы жизнью, а пользуемся ею расточительно. Жизнь длинна, если ею умело пользоваться»</w:t>
      </w:r>
      <w:r w:rsidR="000264A9" w:rsidRPr="00290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7BE" w:rsidRPr="00290D04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  <w:r w:rsidRPr="00290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323EB" w:rsidRPr="00290D04" w:rsidRDefault="0052152E" w:rsidP="00C2084F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D04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Действительно, в словах великого «отца медицины» можно найти истину. Ведь именно мы являемся хозяевами своей жизни, своего здоровья. Вся наша жизнь</w:t>
      </w:r>
      <w:r w:rsidR="00017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зависит в большей степени от самого человека. </w:t>
      </w:r>
      <w:r w:rsidR="00E323EB" w:rsidRPr="00290D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0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олько малая часть </w:t>
      </w:r>
      <w:r w:rsidR="00E323EB" w:rsidRPr="00290D04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к генетической наследственности и окружающей среды</w:t>
      </w:r>
      <w:r w:rsidR="00D40C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0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18A0" w:rsidRPr="00290D04" w:rsidRDefault="00FC1294" w:rsidP="000A11A5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ab/>
      </w:r>
      <w:r w:rsidR="00C2427E" w:rsidRPr="00290D0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FE4039" w:rsidRPr="00290D04">
        <w:rPr>
          <w:rFonts w:ascii="Times New Roman" w:hAnsi="Times New Roman" w:cs="Times New Roman"/>
          <w:b/>
          <w:sz w:val="28"/>
          <w:szCs w:val="28"/>
        </w:rPr>
        <w:t>:</w:t>
      </w:r>
    </w:p>
    <w:p w:rsidR="00C2084F" w:rsidRDefault="00C2084F" w:rsidP="000A11A5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Проблема здорового образа жизни всегда будет актуальной темой, в особенности среди детей школьного возраста и молодежи, так как именно эти </w:t>
      </w:r>
      <w:r w:rsidRPr="00290D04">
        <w:rPr>
          <w:rFonts w:ascii="Times New Roman" w:hAnsi="Times New Roman" w:cs="Times New Roman"/>
          <w:sz w:val="28"/>
          <w:szCs w:val="28"/>
        </w:rPr>
        <w:lastRenderedPageBreak/>
        <w:t xml:space="preserve">группы являются наиболее </w:t>
      </w:r>
      <w:r>
        <w:rPr>
          <w:rFonts w:ascii="Times New Roman" w:hAnsi="Times New Roman" w:cs="Times New Roman"/>
          <w:sz w:val="28"/>
          <w:szCs w:val="28"/>
        </w:rPr>
        <w:t xml:space="preserve">уязвимой частью </w:t>
      </w:r>
      <w:r w:rsidRPr="00290D04">
        <w:rPr>
          <w:rFonts w:ascii="Times New Roman" w:hAnsi="Times New Roman" w:cs="Times New Roman"/>
          <w:sz w:val="28"/>
          <w:szCs w:val="28"/>
        </w:rPr>
        <w:t xml:space="preserve">населения. </w:t>
      </w:r>
      <w:r w:rsidR="00C2427E" w:rsidRPr="00290D04">
        <w:rPr>
          <w:rFonts w:ascii="Times New Roman" w:hAnsi="Times New Roman" w:cs="Times New Roman"/>
          <w:sz w:val="28"/>
          <w:szCs w:val="28"/>
        </w:rPr>
        <w:t>Как показывает статистика по Казахстану</w:t>
      </w:r>
      <w:r w:rsidR="00017A9D">
        <w:rPr>
          <w:rFonts w:ascii="Times New Roman" w:hAnsi="Times New Roman" w:cs="Times New Roman"/>
          <w:sz w:val="28"/>
          <w:szCs w:val="28"/>
        </w:rPr>
        <w:t xml:space="preserve">, </w:t>
      </w:r>
      <w:r w:rsidR="00C2427E" w:rsidRPr="00290D04">
        <w:rPr>
          <w:rFonts w:ascii="Times New Roman" w:hAnsi="Times New Roman" w:cs="Times New Roman"/>
          <w:sz w:val="28"/>
          <w:szCs w:val="28"/>
        </w:rPr>
        <w:t xml:space="preserve"> на сегодняшний ден</w:t>
      </w:r>
      <w:r w:rsidR="00555912">
        <w:rPr>
          <w:rFonts w:ascii="Times New Roman" w:hAnsi="Times New Roman" w:cs="Times New Roman"/>
          <w:sz w:val="28"/>
          <w:szCs w:val="28"/>
        </w:rPr>
        <w:t>ь около 23,2 % населения стремятся здоровому образу</w:t>
      </w:r>
      <w:r w:rsidR="00C2427E" w:rsidRPr="00290D04">
        <w:rPr>
          <w:rFonts w:ascii="Times New Roman" w:hAnsi="Times New Roman" w:cs="Times New Roman"/>
          <w:sz w:val="28"/>
          <w:szCs w:val="28"/>
        </w:rPr>
        <w:t xml:space="preserve"> жизни. </w:t>
      </w:r>
    </w:p>
    <w:p w:rsidR="007E3003" w:rsidRPr="00290D04" w:rsidRDefault="007E3003" w:rsidP="000A11A5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7E3003" w:rsidRPr="00290D04" w:rsidRDefault="007E3003" w:rsidP="000A11A5">
      <w:pPr>
        <w:pStyle w:val="a3"/>
        <w:numPr>
          <w:ilvl w:val="0"/>
          <w:numId w:val="5"/>
        </w:numPr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Повышение мотивации к поддержанию здорового образа жизни </w:t>
      </w:r>
    </w:p>
    <w:p w:rsidR="007E3003" w:rsidRPr="00290D04" w:rsidRDefault="007E3003" w:rsidP="000A11A5">
      <w:pPr>
        <w:pStyle w:val="a3"/>
        <w:numPr>
          <w:ilvl w:val="0"/>
          <w:numId w:val="5"/>
        </w:numPr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04">
        <w:rPr>
          <w:rFonts w:ascii="Times New Roman" w:hAnsi="Times New Roman" w:cs="Times New Roman"/>
          <w:sz w:val="28"/>
          <w:szCs w:val="28"/>
        </w:rPr>
        <w:t>Низкая заболеваемость обучающихся</w:t>
      </w:r>
      <w:r w:rsidR="00D40C23">
        <w:rPr>
          <w:rFonts w:ascii="Times New Roman" w:hAnsi="Times New Roman" w:cs="Times New Roman"/>
          <w:sz w:val="28"/>
          <w:szCs w:val="28"/>
        </w:rPr>
        <w:t xml:space="preserve">, </w:t>
      </w:r>
      <w:r w:rsidRPr="00290D04">
        <w:rPr>
          <w:rFonts w:ascii="Times New Roman" w:hAnsi="Times New Roman" w:cs="Times New Roman"/>
          <w:sz w:val="28"/>
          <w:szCs w:val="28"/>
        </w:rPr>
        <w:t xml:space="preserve"> посредством ознакомления с предложенными установками ведения здорового образа жизни (рацион сна, питание, отказ от вредных привычек, занятие спортом, закаливание).</w:t>
      </w:r>
      <w:proofErr w:type="gramEnd"/>
    </w:p>
    <w:p w:rsidR="00D40C23" w:rsidRDefault="007E3003" w:rsidP="000A11A5">
      <w:pPr>
        <w:pStyle w:val="a3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D40C23">
        <w:rPr>
          <w:rFonts w:ascii="Times New Roman" w:hAnsi="Times New Roman" w:cs="Times New Roman"/>
          <w:sz w:val="28"/>
          <w:szCs w:val="28"/>
        </w:rPr>
        <w:t xml:space="preserve">  здоровый</w:t>
      </w:r>
      <w:r w:rsidRPr="00290D04">
        <w:rPr>
          <w:rFonts w:ascii="Times New Roman" w:hAnsi="Times New Roman" w:cs="Times New Roman"/>
          <w:sz w:val="28"/>
          <w:szCs w:val="28"/>
        </w:rPr>
        <w:t xml:space="preserve"> образу жизни</w:t>
      </w:r>
      <w:r w:rsidR="00D40C23">
        <w:rPr>
          <w:rFonts w:ascii="Times New Roman" w:hAnsi="Times New Roman" w:cs="Times New Roman"/>
          <w:sz w:val="28"/>
          <w:szCs w:val="28"/>
        </w:rPr>
        <w:t xml:space="preserve"> и современная молодежь</w:t>
      </w:r>
    </w:p>
    <w:p w:rsidR="00C2084F" w:rsidRPr="00D40C23" w:rsidRDefault="00D93E7C" w:rsidP="00D40C23">
      <w:pPr>
        <w:pStyle w:val="a3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290D04">
        <w:rPr>
          <w:rFonts w:ascii="Times New Roman" w:hAnsi="Times New Roman" w:cs="Times New Roman"/>
          <w:sz w:val="28"/>
          <w:szCs w:val="28"/>
        </w:rPr>
        <w:t>обучающиеся могут назвать способы поддержания здорового образа жизни, но в действительности не все соблюдают их</w:t>
      </w:r>
      <w:r w:rsidR="00831532" w:rsidRPr="00290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532" w:rsidRPr="00290D04" w:rsidRDefault="00831532" w:rsidP="000A11A5">
      <w:pPr>
        <w:pStyle w:val="a3"/>
        <w:spacing w:after="0" w:line="360" w:lineRule="auto"/>
        <w:ind w:left="0"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t>Глава 1. Здоровье и здоровый образ жизни</w:t>
      </w:r>
    </w:p>
    <w:p w:rsidR="0047557B" w:rsidRPr="00290D04" w:rsidRDefault="00831532" w:rsidP="00C16ED8">
      <w:pPr>
        <w:pStyle w:val="a3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 </w:t>
      </w:r>
      <w:r w:rsidR="0047557B" w:rsidRPr="00290D04">
        <w:rPr>
          <w:rFonts w:ascii="Times New Roman" w:hAnsi="Times New Roman" w:cs="Times New Roman"/>
          <w:sz w:val="28"/>
          <w:szCs w:val="28"/>
        </w:rPr>
        <w:t>К важным составляющим, оказывающим благоприятное воздействие на организм можно отнести здо</w:t>
      </w:r>
      <w:r w:rsidR="008F6598" w:rsidRPr="00290D04">
        <w:rPr>
          <w:rFonts w:ascii="Times New Roman" w:hAnsi="Times New Roman" w:cs="Times New Roman"/>
          <w:sz w:val="28"/>
          <w:szCs w:val="28"/>
        </w:rPr>
        <w:t>ровое питание, правильный режим</w:t>
      </w:r>
      <w:r w:rsidR="0047557B" w:rsidRPr="00290D04">
        <w:rPr>
          <w:rFonts w:ascii="Times New Roman" w:hAnsi="Times New Roman" w:cs="Times New Roman"/>
          <w:sz w:val="28"/>
          <w:szCs w:val="28"/>
        </w:rPr>
        <w:t xml:space="preserve"> сна, исключение вредных привычек, </w:t>
      </w:r>
      <w:r w:rsidR="002D7969" w:rsidRPr="00290D04">
        <w:rPr>
          <w:rFonts w:ascii="Times New Roman" w:hAnsi="Times New Roman" w:cs="Times New Roman"/>
          <w:sz w:val="28"/>
          <w:szCs w:val="28"/>
        </w:rPr>
        <w:t>соблюдение личной гигиены</w:t>
      </w:r>
      <w:r w:rsidR="0047557B" w:rsidRPr="00290D04">
        <w:rPr>
          <w:rFonts w:ascii="Times New Roman" w:hAnsi="Times New Roman" w:cs="Times New Roman"/>
          <w:sz w:val="28"/>
          <w:szCs w:val="28"/>
        </w:rPr>
        <w:t xml:space="preserve">, закаливание и занятие спортом. </w:t>
      </w:r>
    </w:p>
    <w:p w:rsidR="0001126A" w:rsidRPr="00290D04" w:rsidRDefault="00871104" w:rsidP="000A11A5">
      <w:pPr>
        <w:spacing w:after="0" w:line="360" w:lineRule="auto"/>
        <w:ind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0E20A3" w:rsidRPr="00290D04">
        <w:rPr>
          <w:rFonts w:ascii="Times New Roman" w:hAnsi="Times New Roman" w:cs="Times New Roman"/>
          <w:b/>
          <w:sz w:val="28"/>
          <w:szCs w:val="28"/>
        </w:rPr>
        <w:t>Правильное питание</w:t>
      </w:r>
    </w:p>
    <w:p w:rsidR="0043238A" w:rsidRPr="00290D04" w:rsidRDefault="0043238A" w:rsidP="00B90878">
      <w:pPr>
        <w:pStyle w:val="a3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К основным факторам</w:t>
      </w:r>
      <w:r w:rsidR="00C16ED8">
        <w:rPr>
          <w:rFonts w:ascii="Times New Roman" w:hAnsi="Times New Roman" w:cs="Times New Roman"/>
          <w:sz w:val="28"/>
          <w:szCs w:val="28"/>
        </w:rPr>
        <w:t>,</w:t>
      </w:r>
      <w:r w:rsidRPr="00290D04">
        <w:rPr>
          <w:rFonts w:ascii="Times New Roman" w:hAnsi="Times New Roman" w:cs="Times New Roman"/>
          <w:sz w:val="28"/>
          <w:szCs w:val="28"/>
        </w:rPr>
        <w:t xml:space="preserve"> влияющим на здоровье человека</w:t>
      </w:r>
      <w:r w:rsidR="00C16ED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BC68B3" w:rsidRPr="00290D04">
        <w:rPr>
          <w:rFonts w:ascii="Times New Roman" w:hAnsi="Times New Roman" w:cs="Times New Roman"/>
          <w:sz w:val="28"/>
          <w:szCs w:val="28"/>
        </w:rPr>
        <w:t xml:space="preserve"> </w:t>
      </w:r>
      <w:r w:rsidRPr="00290D04">
        <w:rPr>
          <w:rFonts w:ascii="Times New Roman" w:hAnsi="Times New Roman" w:cs="Times New Roman"/>
          <w:sz w:val="28"/>
          <w:szCs w:val="28"/>
        </w:rPr>
        <w:t>генетическая предрасположенность, окружающая среда</w:t>
      </w:r>
      <w:r w:rsidR="00C16ED8">
        <w:rPr>
          <w:rFonts w:ascii="Times New Roman" w:hAnsi="Times New Roman" w:cs="Times New Roman"/>
          <w:sz w:val="28"/>
          <w:szCs w:val="28"/>
        </w:rPr>
        <w:t>,</w:t>
      </w:r>
      <w:r w:rsidRPr="00290D04">
        <w:rPr>
          <w:rFonts w:ascii="Times New Roman" w:hAnsi="Times New Roman" w:cs="Times New Roman"/>
          <w:sz w:val="28"/>
          <w:szCs w:val="28"/>
        </w:rPr>
        <w:t xml:space="preserve"> образ жизни самого человека. Именно образ жизни человека сказывается на состоянии организма человека, на продолжительность его жизни. Согласно мировым стандартам, правильное питание непосредственно влияет на рост и развитие организма.</w:t>
      </w:r>
      <w:r w:rsidR="0064781A" w:rsidRPr="00290D04">
        <w:rPr>
          <w:rFonts w:ascii="Times New Roman" w:hAnsi="Times New Roman" w:cs="Times New Roman"/>
          <w:sz w:val="28"/>
          <w:szCs w:val="28"/>
        </w:rPr>
        <w:t xml:space="preserve"> Следует принимать пищу от 3 до 5 раз в день.</w:t>
      </w:r>
      <w:r w:rsidRPr="00290D04">
        <w:rPr>
          <w:rFonts w:ascii="Times New Roman" w:hAnsi="Times New Roman" w:cs="Times New Roman"/>
          <w:sz w:val="28"/>
          <w:szCs w:val="28"/>
        </w:rPr>
        <w:t xml:space="preserve"> </w:t>
      </w:r>
      <w:r w:rsidR="0064781A" w:rsidRPr="00290D04">
        <w:rPr>
          <w:rFonts w:ascii="Times New Roman" w:hAnsi="Times New Roman" w:cs="Times New Roman"/>
          <w:sz w:val="28"/>
          <w:szCs w:val="28"/>
        </w:rPr>
        <w:t>В</w:t>
      </w:r>
      <w:r w:rsidRPr="00290D04">
        <w:rPr>
          <w:rFonts w:ascii="Times New Roman" w:hAnsi="Times New Roman" w:cs="Times New Roman"/>
          <w:sz w:val="28"/>
          <w:szCs w:val="28"/>
        </w:rPr>
        <w:t xml:space="preserve"> рационе необходимо есть продукты содержащие витамины и минералы. Для организма важ</w:t>
      </w:r>
      <w:r w:rsidR="00871104" w:rsidRPr="00290D04">
        <w:rPr>
          <w:rFonts w:ascii="Times New Roman" w:hAnsi="Times New Roman" w:cs="Times New Roman"/>
          <w:sz w:val="28"/>
          <w:szCs w:val="28"/>
        </w:rPr>
        <w:t xml:space="preserve">но наличие следующих витаминов: </w:t>
      </w:r>
      <w:r w:rsidRPr="00290D04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290D0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935386" w:rsidRPr="00290D04">
        <w:rPr>
          <w:rFonts w:ascii="Times New Roman" w:hAnsi="Times New Roman" w:cs="Times New Roman"/>
          <w:sz w:val="28"/>
          <w:szCs w:val="28"/>
        </w:rPr>
        <w:t xml:space="preserve"> (обмен кальция и фосфора в организме, прочность костей), витамин В (состояние иммунитета, кожи),</w:t>
      </w:r>
      <w:r w:rsidR="00BC68B3" w:rsidRPr="00290D04">
        <w:rPr>
          <w:rFonts w:ascii="Times New Roman" w:hAnsi="Times New Roman" w:cs="Times New Roman"/>
          <w:sz w:val="28"/>
          <w:szCs w:val="28"/>
        </w:rPr>
        <w:t xml:space="preserve"> витамин С (</w:t>
      </w:r>
      <w:r w:rsidR="00871104" w:rsidRPr="00290D04">
        <w:rPr>
          <w:rFonts w:ascii="Times New Roman" w:hAnsi="Times New Roman" w:cs="Times New Roman"/>
          <w:sz w:val="28"/>
          <w:szCs w:val="28"/>
        </w:rPr>
        <w:t>защищает организм от внешних воздействий, воздействует на состояние иммунитета, нормальная работа кровеносных сосудов), наличие витамина А способствует нормальному развитию клеток, улучшает зрение, кожу</w:t>
      </w:r>
      <w:r w:rsidR="00227A7A" w:rsidRPr="00290D04">
        <w:rPr>
          <w:rFonts w:ascii="Times New Roman" w:hAnsi="Times New Roman" w:cs="Times New Roman"/>
          <w:sz w:val="28"/>
          <w:szCs w:val="28"/>
        </w:rPr>
        <w:t xml:space="preserve">, витамин К в первую очередь способствует правильной работе почек, обмен веществ в мышцах, витамин РР способствует расширению сосудов, улучшает углеводный </w:t>
      </w:r>
      <w:r w:rsidR="00227A7A" w:rsidRPr="00290D04">
        <w:rPr>
          <w:rFonts w:ascii="Times New Roman" w:hAnsi="Times New Roman" w:cs="Times New Roman"/>
          <w:sz w:val="28"/>
          <w:szCs w:val="28"/>
        </w:rPr>
        <w:lastRenderedPageBreak/>
        <w:t xml:space="preserve">обмен. </w:t>
      </w:r>
      <w:r w:rsidR="00871104" w:rsidRPr="00290D04">
        <w:rPr>
          <w:rFonts w:ascii="Times New Roman" w:hAnsi="Times New Roman" w:cs="Times New Roman"/>
          <w:sz w:val="28"/>
          <w:szCs w:val="28"/>
        </w:rPr>
        <w:t>Все приведенные выше витамины содержатся в продуктах питания, которые мы едим в повседневной жизни</w:t>
      </w:r>
      <w:r w:rsidR="008117BE" w:rsidRPr="00290D04">
        <w:rPr>
          <w:rFonts w:ascii="Times New Roman" w:hAnsi="Times New Roman" w:cs="Times New Roman"/>
          <w:sz w:val="28"/>
          <w:szCs w:val="28"/>
        </w:rPr>
        <w:t>[5]</w:t>
      </w:r>
      <w:r w:rsidR="00871104" w:rsidRPr="00290D04">
        <w:rPr>
          <w:rFonts w:ascii="Times New Roman" w:hAnsi="Times New Roman" w:cs="Times New Roman"/>
          <w:sz w:val="28"/>
          <w:szCs w:val="28"/>
        </w:rPr>
        <w:t xml:space="preserve">. Данные продукты содержащие витамины и минералы, приведены в таблице 1. </w:t>
      </w:r>
    </w:p>
    <w:p w:rsidR="00E904F5" w:rsidRPr="00290D04" w:rsidRDefault="00227A7A" w:rsidP="000A11A5">
      <w:pPr>
        <w:pStyle w:val="a3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32384D" w:rsidRPr="00290D04">
        <w:rPr>
          <w:rFonts w:ascii="Times New Roman" w:hAnsi="Times New Roman" w:cs="Times New Roman"/>
          <w:sz w:val="28"/>
          <w:szCs w:val="28"/>
        </w:rPr>
        <w:t xml:space="preserve"> </w:t>
      </w:r>
      <w:r w:rsidR="0032384D" w:rsidRPr="000A11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0D04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895" w:type="dxa"/>
        <w:tblInd w:w="-6" w:type="dxa"/>
        <w:tblLook w:val="04A0"/>
      </w:tblPr>
      <w:tblGrid>
        <w:gridCol w:w="1674"/>
        <w:gridCol w:w="8221"/>
      </w:tblGrid>
      <w:tr w:rsidR="00871104" w:rsidRPr="00290D04" w:rsidTr="00C16ED8">
        <w:trPr>
          <w:trHeight w:val="415"/>
        </w:trPr>
        <w:tc>
          <w:tcPr>
            <w:tcW w:w="1674" w:type="dxa"/>
          </w:tcPr>
          <w:p w:rsidR="00871104" w:rsidRPr="00290D04" w:rsidRDefault="00871104" w:rsidP="000A11A5">
            <w:pPr>
              <w:pStyle w:val="a3"/>
              <w:spacing w:line="360" w:lineRule="auto"/>
              <w:ind w:left="0"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</w:p>
        </w:tc>
        <w:tc>
          <w:tcPr>
            <w:tcW w:w="8221" w:type="dxa"/>
          </w:tcPr>
          <w:p w:rsidR="00871104" w:rsidRPr="00290D04" w:rsidRDefault="00871104" w:rsidP="000A11A5">
            <w:pPr>
              <w:pStyle w:val="a3"/>
              <w:spacing w:line="36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proofErr w:type="gramEnd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содержащие витамины</w:t>
            </w:r>
          </w:p>
        </w:tc>
      </w:tr>
      <w:tr w:rsidR="00871104" w:rsidRPr="00290D04" w:rsidTr="00C16ED8">
        <w:tc>
          <w:tcPr>
            <w:tcW w:w="1674" w:type="dxa"/>
          </w:tcPr>
          <w:p w:rsidR="00871104" w:rsidRPr="00290D04" w:rsidRDefault="00871104" w:rsidP="000A11A5">
            <w:pPr>
              <w:pStyle w:val="a3"/>
              <w:spacing w:line="360" w:lineRule="auto"/>
              <w:ind w:left="0"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8221" w:type="dxa"/>
          </w:tcPr>
          <w:p w:rsidR="00871104" w:rsidRPr="00290D04" w:rsidRDefault="00871104" w:rsidP="000A11A5">
            <w:pPr>
              <w:pStyle w:val="a3"/>
              <w:spacing w:line="36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 w:rsidR="00E904F5" w:rsidRPr="00290D04">
              <w:rPr>
                <w:rFonts w:ascii="Times New Roman" w:hAnsi="Times New Roman" w:cs="Times New Roman"/>
                <w:sz w:val="28"/>
                <w:szCs w:val="28"/>
              </w:rPr>
              <w:t>: морковь, капуста,</w:t>
            </w:r>
            <w:r w:rsidR="00FE1040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4F5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тыква, </w:t>
            </w:r>
            <w:r w:rsidR="00AE0047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кукуруза, </w:t>
            </w:r>
            <w:r w:rsidR="00FE1040" w:rsidRPr="00290D04">
              <w:rPr>
                <w:rFonts w:ascii="Times New Roman" w:hAnsi="Times New Roman" w:cs="Times New Roman"/>
                <w:sz w:val="28"/>
                <w:szCs w:val="28"/>
              </w:rPr>
              <w:t>огурцы, болгарский перец, а так</w:t>
            </w:r>
            <w:r w:rsidR="00227A7A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="00E904F5" w:rsidRPr="00290D04">
              <w:rPr>
                <w:rFonts w:ascii="Times New Roman" w:hAnsi="Times New Roman" w:cs="Times New Roman"/>
                <w:sz w:val="28"/>
                <w:szCs w:val="28"/>
              </w:rPr>
              <w:t>зелень</w:t>
            </w:r>
            <w:r w:rsidR="00612CC7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4F5" w:rsidRPr="00290D04">
              <w:rPr>
                <w:rFonts w:ascii="Times New Roman" w:hAnsi="Times New Roman" w:cs="Times New Roman"/>
                <w:sz w:val="28"/>
                <w:szCs w:val="28"/>
              </w:rPr>
              <w:t>и некоторые фрукты: бананы, авокадо,</w:t>
            </w:r>
            <w:r w:rsidR="00FE1040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047" w:rsidRPr="00290D04">
              <w:rPr>
                <w:rFonts w:ascii="Times New Roman" w:hAnsi="Times New Roman" w:cs="Times New Roman"/>
                <w:sz w:val="28"/>
                <w:szCs w:val="28"/>
              </w:rPr>
              <w:t>молочные продукты: йогурт, кефир, сливочное масло, сгущенное молоко; злаковые: пшено,</w:t>
            </w:r>
            <w:r w:rsidR="00612CC7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гречка; оливковое масло; бобовые: нут, арахис, кешью, </w:t>
            </w:r>
            <w:proofErr w:type="gramEnd"/>
          </w:p>
        </w:tc>
      </w:tr>
      <w:tr w:rsidR="00871104" w:rsidRPr="00290D04" w:rsidTr="00C16ED8">
        <w:tc>
          <w:tcPr>
            <w:tcW w:w="1674" w:type="dxa"/>
          </w:tcPr>
          <w:p w:rsidR="00871104" w:rsidRPr="00290D04" w:rsidRDefault="00FE1040" w:rsidP="000A11A5">
            <w:pPr>
              <w:pStyle w:val="a3"/>
              <w:spacing w:line="360" w:lineRule="auto"/>
              <w:ind w:left="0"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21" w:type="dxa"/>
          </w:tcPr>
          <w:p w:rsidR="00871104" w:rsidRPr="00290D04" w:rsidRDefault="00FE1040" w:rsidP="000A11A5">
            <w:pPr>
              <w:pStyle w:val="a3"/>
              <w:spacing w:line="36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черный хлеб, грецкие орехи, молочная п</w:t>
            </w:r>
            <w:r w:rsidR="00E904F5" w:rsidRPr="00290D04">
              <w:rPr>
                <w:rFonts w:ascii="Times New Roman" w:hAnsi="Times New Roman" w:cs="Times New Roman"/>
                <w:sz w:val="28"/>
                <w:szCs w:val="28"/>
              </w:rPr>
              <w:t>родукция, мясо, горох, помидоры, хурма,</w:t>
            </w:r>
            <w:r w:rsidR="00AE0047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молочные продукты: творог, молоко, сыр, кефир; злаковые: пшено, перловая кру</w:t>
            </w:r>
            <w:r w:rsidR="00612CC7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па, манная крупа, овсяная крупа; бобовые: миндаль, арахис, кешью, фундук, кедровый орех, кокос, </w:t>
            </w:r>
            <w:proofErr w:type="gramEnd"/>
          </w:p>
        </w:tc>
      </w:tr>
      <w:tr w:rsidR="00871104" w:rsidRPr="00290D04" w:rsidTr="00C16ED8">
        <w:tc>
          <w:tcPr>
            <w:tcW w:w="1674" w:type="dxa"/>
          </w:tcPr>
          <w:p w:rsidR="00871104" w:rsidRPr="00290D04" w:rsidRDefault="00FE1040" w:rsidP="000A11A5">
            <w:pPr>
              <w:pStyle w:val="a3"/>
              <w:spacing w:line="360" w:lineRule="auto"/>
              <w:ind w:left="0"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</w:tc>
        <w:tc>
          <w:tcPr>
            <w:tcW w:w="8221" w:type="dxa"/>
          </w:tcPr>
          <w:p w:rsidR="00AE0047" w:rsidRPr="00290D04" w:rsidRDefault="00E904F5" w:rsidP="000A11A5">
            <w:pPr>
              <w:pStyle w:val="a3"/>
              <w:spacing w:line="36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картофель, тыква, свекла, капуста, апельсин, киви, ананас, яблоки, лимон, гранат, </w:t>
            </w:r>
            <w:r w:rsidR="00AE0047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редис, </w:t>
            </w: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помидоры, ягоды: смородина, клубника, вишня, черешня</w:t>
            </w:r>
            <w:r w:rsidR="00AE0047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; злаковые: </w:t>
            </w:r>
            <w:r w:rsidR="00612CC7" w:rsidRPr="00290D04">
              <w:rPr>
                <w:rFonts w:ascii="Times New Roman" w:hAnsi="Times New Roman" w:cs="Times New Roman"/>
                <w:sz w:val="28"/>
                <w:szCs w:val="28"/>
              </w:rPr>
              <w:t>рис; бобовые: грецкий орех, кокос,</w:t>
            </w:r>
            <w:proofErr w:type="gramEnd"/>
          </w:p>
        </w:tc>
      </w:tr>
      <w:tr w:rsidR="00871104" w:rsidRPr="00290D04" w:rsidTr="00C16ED8">
        <w:tc>
          <w:tcPr>
            <w:tcW w:w="1674" w:type="dxa"/>
          </w:tcPr>
          <w:p w:rsidR="00871104" w:rsidRPr="00290D04" w:rsidRDefault="00E904F5" w:rsidP="000A11A5">
            <w:pPr>
              <w:pStyle w:val="a3"/>
              <w:spacing w:line="360" w:lineRule="auto"/>
              <w:ind w:left="0"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21" w:type="dxa"/>
          </w:tcPr>
          <w:p w:rsidR="00871104" w:rsidRPr="00290D04" w:rsidRDefault="00E904F5" w:rsidP="000A11A5">
            <w:pPr>
              <w:pStyle w:val="a3"/>
              <w:spacing w:line="36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Печень </w:t>
            </w:r>
            <w:r w:rsidR="00AE0047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трески, рыба, сыр, яйца; злаковые: </w:t>
            </w:r>
            <w:proofErr w:type="spellStart"/>
            <w:r w:rsidR="00AE0047" w:rsidRPr="00290D04">
              <w:rPr>
                <w:rFonts w:ascii="Times New Roman" w:hAnsi="Times New Roman" w:cs="Times New Roman"/>
                <w:sz w:val="28"/>
                <w:szCs w:val="28"/>
              </w:rPr>
              <w:t>ячка</w:t>
            </w:r>
            <w:proofErr w:type="spellEnd"/>
            <w:r w:rsidR="00AE0047" w:rsidRPr="00290D04">
              <w:rPr>
                <w:rFonts w:ascii="Times New Roman" w:hAnsi="Times New Roman" w:cs="Times New Roman"/>
                <w:sz w:val="28"/>
                <w:szCs w:val="28"/>
              </w:rPr>
              <w:t>, гречка; оливковое масло</w:t>
            </w:r>
            <w:r w:rsidR="00612CC7" w:rsidRPr="00290D04">
              <w:rPr>
                <w:rFonts w:ascii="Times New Roman" w:hAnsi="Times New Roman" w:cs="Times New Roman"/>
                <w:sz w:val="28"/>
                <w:szCs w:val="28"/>
              </w:rPr>
              <w:t>, красная икра, грибы; бобовые: арахис</w:t>
            </w:r>
            <w:proofErr w:type="gramEnd"/>
          </w:p>
        </w:tc>
      </w:tr>
      <w:tr w:rsidR="00871104" w:rsidRPr="00290D04" w:rsidTr="00C16ED8">
        <w:tc>
          <w:tcPr>
            <w:tcW w:w="1674" w:type="dxa"/>
          </w:tcPr>
          <w:p w:rsidR="00871104" w:rsidRPr="00290D04" w:rsidRDefault="00612CC7" w:rsidP="000A11A5">
            <w:pPr>
              <w:pStyle w:val="a3"/>
              <w:spacing w:line="360" w:lineRule="auto"/>
              <w:ind w:left="0"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221" w:type="dxa"/>
          </w:tcPr>
          <w:p w:rsidR="00871104" w:rsidRPr="00290D04" w:rsidRDefault="00612CC7" w:rsidP="000A11A5">
            <w:pPr>
              <w:pStyle w:val="a3"/>
              <w:spacing w:line="36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Бобовые: фисташки, фундук, кедровый орех; злаковые: кукуруза, </w:t>
            </w:r>
            <w:proofErr w:type="spell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ячка</w:t>
            </w:r>
            <w:proofErr w:type="spellEnd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, пшеница; рыба (сельдь) </w:t>
            </w:r>
            <w:proofErr w:type="gramEnd"/>
          </w:p>
        </w:tc>
      </w:tr>
      <w:tr w:rsidR="00871104" w:rsidRPr="00290D04" w:rsidTr="00C16ED8">
        <w:trPr>
          <w:trHeight w:val="879"/>
        </w:trPr>
        <w:tc>
          <w:tcPr>
            <w:tcW w:w="1674" w:type="dxa"/>
          </w:tcPr>
          <w:p w:rsidR="00871104" w:rsidRPr="00290D04" w:rsidRDefault="00227A7A" w:rsidP="000A11A5">
            <w:pPr>
              <w:pStyle w:val="a3"/>
              <w:spacing w:line="360" w:lineRule="auto"/>
              <w:ind w:left="0"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221" w:type="dxa"/>
          </w:tcPr>
          <w:p w:rsidR="00871104" w:rsidRPr="00290D04" w:rsidRDefault="00227A7A" w:rsidP="000A11A5">
            <w:pPr>
              <w:pStyle w:val="a3"/>
              <w:spacing w:line="36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Зелень: укроп, щавель, зеленый лук, петрушка; белокочанная капуста, брокколи, авокадо </w:t>
            </w:r>
          </w:p>
        </w:tc>
      </w:tr>
      <w:tr w:rsidR="00871104" w:rsidRPr="00290D04" w:rsidTr="00C16ED8">
        <w:trPr>
          <w:trHeight w:val="751"/>
        </w:trPr>
        <w:tc>
          <w:tcPr>
            <w:tcW w:w="1674" w:type="dxa"/>
          </w:tcPr>
          <w:p w:rsidR="00871104" w:rsidRPr="00290D04" w:rsidRDefault="00227A7A" w:rsidP="000A11A5">
            <w:pPr>
              <w:pStyle w:val="a3"/>
              <w:spacing w:line="360" w:lineRule="auto"/>
              <w:ind w:left="0"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8221" w:type="dxa"/>
          </w:tcPr>
          <w:p w:rsidR="00871104" w:rsidRPr="00290D04" w:rsidRDefault="00227A7A" w:rsidP="000A11A5">
            <w:pPr>
              <w:pStyle w:val="a3"/>
              <w:spacing w:line="36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рыба, мясо: говядина, курица, индейка; бобовые: кешью, арахис, фисташки</w:t>
            </w:r>
          </w:p>
        </w:tc>
      </w:tr>
    </w:tbl>
    <w:p w:rsidR="000E20A3" w:rsidRPr="00290D04" w:rsidRDefault="000E20A3" w:rsidP="000A11A5">
      <w:pPr>
        <w:spacing w:after="0" w:line="360" w:lineRule="auto"/>
        <w:ind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B640BD" w:rsidRPr="00290D04">
        <w:rPr>
          <w:rFonts w:ascii="Times New Roman" w:hAnsi="Times New Roman" w:cs="Times New Roman"/>
          <w:b/>
          <w:sz w:val="28"/>
          <w:szCs w:val="28"/>
        </w:rPr>
        <w:t>Здоровый с</w:t>
      </w:r>
      <w:r w:rsidRPr="00290D04">
        <w:rPr>
          <w:rFonts w:ascii="Times New Roman" w:hAnsi="Times New Roman" w:cs="Times New Roman"/>
          <w:b/>
          <w:sz w:val="28"/>
          <w:szCs w:val="28"/>
        </w:rPr>
        <w:t>он</w:t>
      </w:r>
    </w:p>
    <w:p w:rsidR="00782A89" w:rsidRPr="00290D04" w:rsidRDefault="00782A89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Ученые рекомендуют сп</w:t>
      </w:r>
      <w:r w:rsidR="0032384D" w:rsidRPr="00290D04">
        <w:rPr>
          <w:rFonts w:ascii="Times New Roman" w:hAnsi="Times New Roman" w:cs="Times New Roman"/>
          <w:sz w:val="28"/>
          <w:szCs w:val="28"/>
        </w:rPr>
        <w:t xml:space="preserve">ать взрослому человеку от 7 до </w:t>
      </w:r>
      <w:r w:rsidRPr="00290D04">
        <w:rPr>
          <w:rFonts w:ascii="Times New Roman" w:hAnsi="Times New Roman" w:cs="Times New Roman"/>
          <w:sz w:val="28"/>
          <w:szCs w:val="28"/>
        </w:rPr>
        <w:t xml:space="preserve">8 часов, для того чтобы находится в бодром состоянии. В отношении детей и подростков </w:t>
      </w:r>
      <w:r w:rsidRPr="00290D04">
        <w:rPr>
          <w:rFonts w:ascii="Times New Roman" w:hAnsi="Times New Roman" w:cs="Times New Roman"/>
          <w:sz w:val="28"/>
          <w:szCs w:val="28"/>
        </w:rPr>
        <w:lastRenderedPageBreak/>
        <w:t>количество часов немного увеличивается</w:t>
      </w:r>
      <w:r w:rsidR="008117BE" w:rsidRPr="00290D04">
        <w:rPr>
          <w:rFonts w:ascii="Times New Roman" w:hAnsi="Times New Roman" w:cs="Times New Roman"/>
          <w:sz w:val="28"/>
          <w:szCs w:val="28"/>
        </w:rPr>
        <w:t>[6]</w:t>
      </w:r>
      <w:r w:rsidRPr="00290D04">
        <w:rPr>
          <w:rFonts w:ascii="Times New Roman" w:hAnsi="Times New Roman" w:cs="Times New Roman"/>
          <w:sz w:val="28"/>
          <w:szCs w:val="28"/>
        </w:rPr>
        <w:t xml:space="preserve">. Здоровый режим сна продемонстрирован в таблице 2. </w:t>
      </w:r>
    </w:p>
    <w:p w:rsidR="0032384D" w:rsidRPr="00290D04" w:rsidRDefault="0032384D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       </w:t>
      </w:r>
      <w:r w:rsidR="00B908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0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Таблица 2</w:t>
      </w:r>
    </w:p>
    <w:tbl>
      <w:tblPr>
        <w:tblStyle w:val="a4"/>
        <w:tblW w:w="0" w:type="auto"/>
        <w:tblLook w:val="04A0"/>
      </w:tblPr>
      <w:tblGrid>
        <w:gridCol w:w="4219"/>
        <w:gridCol w:w="5126"/>
      </w:tblGrid>
      <w:tr w:rsidR="00782A89" w:rsidRPr="00290D04" w:rsidTr="00C16ED8">
        <w:trPr>
          <w:trHeight w:val="415"/>
        </w:trPr>
        <w:tc>
          <w:tcPr>
            <w:tcW w:w="4219" w:type="dxa"/>
          </w:tcPr>
          <w:p w:rsidR="00782A89" w:rsidRPr="00290D04" w:rsidRDefault="00782A89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5126" w:type="dxa"/>
          </w:tcPr>
          <w:p w:rsidR="00782A89" w:rsidRPr="00290D04" w:rsidRDefault="00782A89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Количество часов, отведенных для сна</w:t>
            </w:r>
          </w:p>
        </w:tc>
      </w:tr>
      <w:tr w:rsidR="00782A89" w:rsidRPr="00290D04" w:rsidTr="00C16ED8">
        <w:tc>
          <w:tcPr>
            <w:tcW w:w="4219" w:type="dxa"/>
          </w:tcPr>
          <w:p w:rsidR="00782A89" w:rsidRPr="00290D04" w:rsidRDefault="00782A89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до 3 месяцев</w:t>
            </w:r>
          </w:p>
        </w:tc>
        <w:tc>
          <w:tcPr>
            <w:tcW w:w="5126" w:type="dxa"/>
          </w:tcPr>
          <w:p w:rsidR="00782A89" w:rsidRPr="00290D04" w:rsidRDefault="00782A89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14-16 часов</w:t>
            </w:r>
          </w:p>
        </w:tc>
      </w:tr>
      <w:tr w:rsidR="00782A89" w:rsidRPr="00290D04" w:rsidTr="00C16ED8">
        <w:tc>
          <w:tcPr>
            <w:tcW w:w="4219" w:type="dxa"/>
          </w:tcPr>
          <w:p w:rsidR="00782A89" w:rsidRPr="00290D04" w:rsidRDefault="00782A89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до 11 месяцев</w:t>
            </w:r>
          </w:p>
        </w:tc>
        <w:tc>
          <w:tcPr>
            <w:tcW w:w="5126" w:type="dxa"/>
          </w:tcPr>
          <w:p w:rsidR="00782A89" w:rsidRPr="00290D04" w:rsidRDefault="00782A89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13-15 часов</w:t>
            </w:r>
          </w:p>
        </w:tc>
      </w:tr>
      <w:tr w:rsidR="00782A89" w:rsidRPr="00290D04" w:rsidTr="00C16ED8">
        <w:tc>
          <w:tcPr>
            <w:tcW w:w="4219" w:type="dxa"/>
          </w:tcPr>
          <w:p w:rsidR="00782A89" w:rsidRPr="00290D04" w:rsidRDefault="00782A89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от 1- 2 лет </w:t>
            </w:r>
          </w:p>
        </w:tc>
        <w:tc>
          <w:tcPr>
            <w:tcW w:w="5126" w:type="dxa"/>
          </w:tcPr>
          <w:p w:rsidR="00782A89" w:rsidRPr="00290D04" w:rsidRDefault="00782A89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11-14 часов</w:t>
            </w:r>
          </w:p>
        </w:tc>
      </w:tr>
      <w:tr w:rsidR="00782A89" w:rsidRPr="00290D04" w:rsidTr="00C16ED8">
        <w:tc>
          <w:tcPr>
            <w:tcW w:w="4219" w:type="dxa"/>
          </w:tcPr>
          <w:p w:rsidR="00782A89" w:rsidRPr="00290D04" w:rsidRDefault="00782A89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от 3 – 5 лет</w:t>
            </w:r>
          </w:p>
        </w:tc>
        <w:tc>
          <w:tcPr>
            <w:tcW w:w="5126" w:type="dxa"/>
          </w:tcPr>
          <w:p w:rsidR="00782A89" w:rsidRPr="00290D04" w:rsidRDefault="0032384D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782A89" w:rsidRPr="00290D04">
              <w:rPr>
                <w:rFonts w:ascii="Times New Roman" w:hAnsi="Times New Roman" w:cs="Times New Roman"/>
                <w:sz w:val="28"/>
                <w:szCs w:val="28"/>
              </w:rPr>
              <w:t>13 часов</w:t>
            </w:r>
          </w:p>
        </w:tc>
      </w:tr>
      <w:tr w:rsidR="00782A89" w:rsidRPr="00290D04" w:rsidTr="00C16ED8">
        <w:tc>
          <w:tcPr>
            <w:tcW w:w="4219" w:type="dxa"/>
          </w:tcPr>
          <w:p w:rsidR="00782A89" w:rsidRPr="00290D04" w:rsidRDefault="00782A89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от 6-15 лет</w:t>
            </w:r>
          </w:p>
        </w:tc>
        <w:tc>
          <w:tcPr>
            <w:tcW w:w="5126" w:type="dxa"/>
          </w:tcPr>
          <w:p w:rsidR="00782A89" w:rsidRPr="00290D04" w:rsidRDefault="00782A89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384D" w:rsidRPr="00290D0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82A89" w:rsidRPr="00290D04" w:rsidTr="00C16ED8">
        <w:tc>
          <w:tcPr>
            <w:tcW w:w="4219" w:type="dxa"/>
          </w:tcPr>
          <w:p w:rsidR="00782A89" w:rsidRPr="00290D04" w:rsidRDefault="0032384D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от 14-17 лет</w:t>
            </w:r>
          </w:p>
        </w:tc>
        <w:tc>
          <w:tcPr>
            <w:tcW w:w="5126" w:type="dxa"/>
          </w:tcPr>
          <w:p w:rsidR="00782A89" w:rsidRPr="00290D04" w:rsidRDefault="0032384D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8-9 часов</w:t>
            </w:r>
          </w:p>
        </w:tc>
      </w:tr>
      <w:tr w:rsidR="00782A89" w:rsidRPr="00290D04" w:rsidTr="00C16ED8">
        <w:tc>
          <w:tcPr>
            <w:tcW w:w="4219" w:type="dxa"/>
          </w:tcPr>
          <w:p w:rsidR="00782A89" w:rsidRPr="00290D04" w:rsidRDefault="0032384D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от 18 до 65 и более</w:t>
            </w:r>
          </w:p>
        </w:tc>
        <w:tc>
          <w:tcPr>
            <w:tcW w:w="5126" w:type="dxa"/>
          </w:tcPr>
          <w:p w:rsidR="00782A89" w:rsidRPr="00290D04" w:rsidRDefault="0032384D" w:rsidP="000A11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7- 8 часов </w:t>
            </w:r>
          </w:p>
        </w:tc>
      </w:tr>
    </w:tbl>
    <w:p w:rsidR="008178FC" w:rsidRPr="00C16ED8" w:rsidRDefault="0032384D" w:rsidP="00C16ED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Полноценный здоровый сон необходим для повышения трудоспособности орг</w:t>
      </w:r>
      <w:r w:rsidR="008B4513" w:rsidRPr="00290D04">
        <w:rPr>
          <w:rFonts w:ascii="Times New Roman" w:hAnsi="Times New Roman" w:cs="Times New Roman"/>
          <w:sz w:val="28"/>
          <w:szCs w:val="28"/>
        </w:rPr>
        <w:t xml:space="preserve">анизма, правильной работы </w:t>
      </w:r>
      <w:proofErr w:type="spellStart"/>
      <w:proofErr w:type="gramStart"/>
      <w:r w:rsidR="008B4513" w:rsidRPr="00290D04">
        <w:rPr>
          <w:rFonts w:ascii="Times New Roman" w:hAnsi="Times New Roman" w:cs="Times New Roman"/>
          <w:sz w:val="28"/>
          <w:szCs w:val="28"/>
        </w:rPr>
        <w:t>центральной-нервной</w:t>
      </w:r>
      <w:proofErr w:type="spellEnd"/>
      <w:proofErr w:type="gramEnd"/>
      <w:r w:rsidR="008B4513" w:rsidRPr="00290D04">
        <w:rPr>
          <w:rFonts w:ascii="Times New Roman" w:hAnsi="Times New Roman" w:cs="Times New Roman"/>
          <w:sz w:val="28"/>
          <w:szCs w:val="28"/>
        </w:rPr>
        <w:t xml:space="preserve"> системы, отсутствие раздраженности, депрессии</w:t>
      </w:r>
      <w:r w:rsidRPr="00290D04">
        <w:rPr>
          <w:rFonts w:ascii="Times New Roman" w:hAnsi="Times New Roman" w:cs="Times New Roman"/>
          <w:sz w:val="28"/>
          <w:szCs w:val="28"/>
        </w:rPr>
        <w:t>. Ученые рекомендуют не есть тяжелую пищу перед сном, отключать телевизор, не использовать телефон, и обязательно проветривать комнату</w:t>
      </w:r>
      <w:r w:rsidR="00C16ED8">
        <w:rPr>
          <w:rFonts w:ascii="Times New Roman" w:hAnsi="Times New Roman" w:cs="Times New Roman"/>
          <w:sz w:val="28"/>
          <w:szCs w:val="28"/>
        </w:rPr>
        <w:t>,</w:t>
      </w:r>
      <w:r w:rsidRPr="00290D04">
        <w:rPr>
          <w:rFonts w:ascii="Times New Roman" w:hAnsi="Times New Roman" w:cs="Times New Roman"/>
          <w:sz w:val="28"/>
          <w:szCs w:val="28"/>
        </w:rPr>
        <w:t xml:space="preserve"> чтобы поступил кислород, и очистил комнату </w:t>
      </w:r>
      <w:r w:rsidR="008B4513" w:rsidRPr="00290D04">
        <w:rPr>
          <w:rFonts w:ascii="Times New Roman" w:hAnsi="Times New Roman" w:cs="Times New Roman"/>
          <w:sz w:val="28"/>
          <w:szCs w:val="28"/>
        </w:rPr>
        <w:t xml:space="preserve">от вредных микроорганизмов. </w:t>
      </w:r>
    </w:p>
    <w:p w:rsidR="000E20A3" w:rsidRPr="00290D04" w:rsidRDefault="00B640BD" w:rsidP="000A11A5">
      <w:pPr>
        <w:spacing w:after="0" w:line="360" w:lineRule="auto"/>
        <w:ind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t>1.3</w:t>
      </w:r>
      <w:r w:rsidR="000E20A3" w:rsidRPr="00290D04">
        <w:rPr>
          <w:rFonts w:ascii="Times New Roman" w:hAnsi="Times New Roman" w:cs="Times New Roman"/>
          <w:b/>
          <w:sz w:val="28"/>
          <w:szCs w:val="28"/>
        </w:rPr>
        <w:t xml:space="preserve"> Занятие спортом и закаливание</w:t>
      </w:r>
    </w:p>
    <w:p w:rsidR="008B4513" w:rsidRPr="00290D04" w:rsidRDefault="008B4513" w:rsidP="00C16ED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 К самым полезным для здоровья видам спорта можно отнести плавание, скандинавскую ходьбу, беговые лыжи, йогу, </w:t>
      </w:r>
      <w:r w:rsidR="00CA6E03" w:rsidRPr="00290D04">
        <w:rPr>
          <w:rFonts w:ascii="Times New Roman" w:hAnsi="Times New Roman" w:cs="Times New Roman"/>
          <w:sz w:val="28"/>
          <w:szCs w:val="28"/>
        </w:rPr>
        <w:t xml:space="preserve">легкую атлетику и другие активные игровые виды спорта такие как: хоккей, волейбол, баскетбол, футбол и т.д. Преимущества каждого вида спорта описаны в таблице 3. </w:t>
      </w:r>
    </w:p>
    <w:p w:rsidR="00CA6E03" w:rsidRPr="00290D04" w:rsidRDefault="00CA6E0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Таблица 3</w:t>
      </w:r>
    </w:p>
    <w:tbl>
      <w:tblPr>
        <w:tblStyle w:val="a4"/>
        <w:tblW w:w="0" w:type="auto"/>
        <w:tblInd w:w="108" w:type="dxa"/>
        <w:tblLook w:val="04A0"/>
      </w:tblPr>
      <w:tblGrid>
        <w:gridCol w:w="2025"/>
        <w:gridCol w:w="7506"/>
      </w:tblGrid>
      <w:tr w:rsidR="00CA6E03" w:rsidRPr="00290D04" w:rsidTr="00C16ED8">
        <w:tc>
          <w:tcPr>
            <w:tcW w:w="2025" w:type="dxa"/>
          </w:tcPr>
          <w:p w:rsidR="00CA6E03" w:rsidRPr="00290D04" w:rsidRDefault="00CA6E03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7506" w:type="dxa"/>
          </w:tcPr>
          <w:p w:rsidR="00CA6E03" w:rsidRPr="00290D04" w:rsidRDefault="00CA6E03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Польза для здоровья человека</w:t>
            </w:r>
          </w:p>
        </w:tc>
      </w:tr>
      <w:tr w:rsidR="00CA6E03" w:rsidRPr="00290D04" w:rsidTr="00C16ED8">
        <w:tc>
          <w:tcPr>
            <w:tcW w:w="2025" w:type="dxa"/>
          </w:tcPr>
          <w:p w:rsidR="00CA6E03" w:rsidRPr="00290D04" w:rsidRDefault="00CA6E03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</w:t>
            </w:r>
          </w:p>
        </w:tc>
        <w:tc>
          <w:tcPr>
            <w:tcW w:w="7506" w:type="dxa"/>
          </w:tcPr>
          <w:p w:rsidR="00CA6E03" w:rsidRPr="00290D04" w:rsidRDefault="00CA6E03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выносливости, тренировка </w:t>
            </w:r>
            <w:proofErr w:type="spellStart"/>
            <w:proofErr w:type="gram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системы, укрепление мышц, наиболее предпочтительно для людей с болезнью суставов и болей в спине, данный вид спорта улучшает осанку и координацию. </w:t>
            </w:r>
          </w:p>
        </w:tc>
      </w:tr>
      <w:tr w:rsidR="00CA6E03" w:rsidRPr="00290D04" w:rsidTr="00C16ED8">
        <w:tc>
          <w:tcPr>
            <w:tcW w:w="2025" w:type="dxa"/>
          </w:tcPr>
          <w:p w:rsidR="00CA6E03" w:rsidRPr="00290D04" w:rsidRDefault="00CA6E03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Скандинавская </w:t>
            </w:r>
            <w:r w:rsidRPr="0029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</w:t>
            </w:r>
          </w:p>
        </w:tc>
        <w:tc>
          <w:tcPr>
            <w:tcW w:w="7506" w:type="dxa"/>
          </w:tcPr>
          <w:p w:rsidR="00CA6E03" w:rsidRPr="00290D04" w:rsidRDefault="00CA6E03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Наименьшая нагрузка на суставы колен, что позволяет </w:t>
            </w:r>
            <w:r w:rsidRPr="0029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пройт</w:t>
            </w:r>
            <w:r w:rsidR="00D21335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и большее количество километров. Способствует сжигания калорий, укрепление мышечного корсета, насыщение крови кислородом, повышение уровня дофамина. </w:t>
            </w:r>
          </w:p>
        </w:tc>
      </w:tr>
      <w:tr w:rsidR="00CA6E03" w:rsidRPr="00290D04" w:rsidTr="00C16ED8">
        <w:tc>
          <w:tcPr>
            <w:tcW w:w="2025" w:type="dxa"/>
          </w:tcPr>
          <w:p w:rsidR="00CA6E03" w:rsidRPr="00290D04" w:rsidRDefault="00D21335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Йога</w:t>
            </w:r>
          </w:p>
        </w:tc>
        <w:tc>
          <w:tcPr>
            <w:tcW w:w="7506" w:type="dxa"/>
          </w:tcPr>
          <w:p w:rsidR="00CA6E03" w:rsidRPr="00290D04" w:rsidRDefault="00D21335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Разгрузка психического состояния человека, способствует тонизированию мышц, предотвращает</w:t>
            </w:r>
            <w:r w:rsidR="00FD3E92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возникновение зажимов мышц. Является </w:t>
            </w:r>
            <w:proofErr w:type="spellStart"/>
            <w:r w:rsidR="00FD3E92" w:rsidRPr="00290D04">
              <w:rPr>
                <w:rFonts w:ascii="Times New Roman" w:hAnsi="Times New Roman" w:cs="Times New Roman"/>
                <w:sz w:val="28"/>
                <w:szCs w:val="28"/>
              </w:rPr>
              <w:t>релаксирующим</w:t>
            </w:r>
            <w:proofErr w:type="spellEnd"/>
            <w:r w:rsidR="00FD3E92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видом спорта. </w:t>
            </w:r>
          </w:p>
        </w:tc>
      </w:tr>
      <w:tr w:rsidR="00CA6E03" w:rsidRPr="00290D04" w:rsidTr="00C16ED8">
        <w:tc>
          <w:tcPr>
            <w:tcW w:w="2025" w:type="dxa"/>
          </w:tcPr>
          <w:p w:rsidR="00CA6E03" w:rsidRPr="00290D04" w:rsidRDefault="00FD3E9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Беговые лыжи </w:t>
            </w:r>
          </w:p>
        </w:tc>
        <w:tc>
          <w:tcPr>
            <w:tcW w:w="7506" w:type="dxa"/>
          </w:tcPr>
          <w:p w:rsidR="00CA6E03" w:rsidRPr="00290D04" w:rsidRDefault="00FD3E9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мышц, </w:t>
            </w:r>
            <w:proofErr w:type="spellStart"/>
            <w:proofErr w:type="gram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системы, повышение выносливости, насыщение организма кислородом. </w:t>
            </w:r>
          </w:p>
        </w:tc>
      </w:tr>
      <w:tr w:rsidR="00CA6E03" w:rsidRPr="00290D04" w:rsidTr="00C16ED8">
        <w:tc>
          <w:tcPr>
            <w:tcW w:w="2025" w:type="dxa"/>
          </w:tcPr>
          <w:p w:rsidR="00CA6E03" w:rsidRPr="00290D04" w:rsidRDefault="00FD3E9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7506" w:type="dxa"/>
          </w:tcPr>
          <w:p w:rsidR="00CA6E03" w:rsidRPr="00290D04" w:rsidRDefault="00FD3E9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Циркуляция крови, за счет правильного дыхания во время бега происходит насыщение кислородом, укрепление мышц. </w:t>
            </w:r>
          </w:p>
        </w:tc>
      </w:tr>
    </w:tbl>
    <w:p w:rsidR="00FD3E92" w:rsidRPr="00290D04" w:rsidRDefault="00FD3E92" w:rsidP="00C16ED8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Так же для здоровья необходимо использовать закаливание, как вид деятельности</w:t>
      </w:r>
      <w:r w:rsidR="00C16ED8">
        <w:rPr>
          <w:rFonts w:ascii="Times New Roman" w:hAnsi="Times New Roman" w:cs="Times New Roman"/>
          <w:sz w:val="28"/>
          <w:szCs w:val="28"/>
        </w:rPr>
        <w:t>,</w:t>
      </w:r>
      <w:r w:rsidRPr="00290D04">
        <w:rPr>
          <w:rFonts w:ascii="Times New Roman" w:hAnsi="Times New Roman" w:cs="Times New Roman"/>
          <w:sz w:val="28"/>
          <w:szCs w:val="28"/>
        </w:rPr>
        <w:t xml:space="preserve"> приносящий пользу для организма. К способам закаливания можно отнести обливание холодной водой, контрастный душ, обтирание влажным полотенцем, загорание на солнце. За счет обтирания, обливания холодной водой у человека вырабатывается иммунитет, тонус и жизненная активность. Закаливание солнцем способствует повышению витамина</w:t>
      </w:r>
      <w:proofErr w:type="gramStart"/>
      <w:r w:rsidRPr="00290D0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90D04">
        <w:rPr>
          <w:rFonts w:ascii="Times New Roman" w:hAnsi="Times New Roman" w:cs="Times New Roman"/>
          <w:sz w:val="28"/>
          <w:szCs w:val="28"/>
        </w:rPr>
        <w:t xml:space="preserve"> в организме</w:t>
      </w:r>
      <w:r w:rsidR="008117BE" w:rsidRPr="00290D04">
        <w:rPr>
          <w:rFonts w:ascii="Times New Roman" w:hAnsi="Times New Roman" w:cs="Times New Roman"/>
          <w:sz w:val="28"/>
          <w:szCs w:val="28"/>
        </w:rPr>
        <w:t>[7]</w:t>
      </w:r>
      <w:r w:rsidRPr="00290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0A3" w:rsidRPr="00290D04" w:rsidRDefault="00B640BD" w:rsidP="000A11A5">
      <w:pPr>
        <w:spacing w:after="0" w:line="360" w:lineRule="auto"/>
        <w:ind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t>1.4</w:t>
      </w:r>
      <w:r w:rsidR="000E20A3" w:rsidRPr="00290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D04">
        <w:rPr>
          <w:rFonts w:ascii="Times New Roman" w:hAnsi="Times New Roman" w:cs="Times New Roman"/>
          <w:b/>
          <w:sz w:val="28"/>
          <w:szCs w:val="28"/>
        </w:rPr>
        <w:t>Отказ от вредных привычек</w:t>
      </w:r>
    </w:p>
    <w:p w:rsidR="00A96EE6" w:rsidRPr="00290D04" w:rsidRDefault="00A96EE6" w:rsidP="000A11A5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Отказ от вредных привычек является самым лучшим решением для поддержания здорового образа жизни. Употребление табачных изделий непосредственно влияет на дыхательную систему организма, вызывает состояние зависимости, повышает давление, и является причиной возникновения онкологических заболеваний и проблем</w:t>
      </w:r>
      <w:r w:rsidR="00C16ED8">
        <w:rPr>
          <w:rFonts w:ascii="Times New Roman" w:hAnsi="Times New Roman" w:cs="Times New Roman"/>
          <w:sz w:val="28"/>
          <w:szCs w:val="28"/>
        </w:rPr>
        <w:t>,</w:t>
      </w:r>
      <w:r w:rsidRPr="00290D04">
        <w:rPr>
          <w:rFonts w:ascii="Times New Roman" w:hAnsi="Times New Roman" w:cs="Times New Roman"/>
          <w:sz w:val="28"/>
          <w:szCs w:val="28"/>
        </w:rPr>
        <w:t xml:space="preserve"> связанных с сердцем. Употребление алкоголя и наркотиков нарушает правильную мозговую деятельность, вызывает интоксикацию организма, увеличивают раздражительное и депрессивное состояние человека, способствуют развитию зависимости</w:t>
      </w:r>
      <w:r w:rsidR="008117BE" w:rsidRPr="00290D04">
        <w:rPr>
          <w:rFonts w:ascii="Times New Roman" w:hAnsi="Times New Roman" w:cs="Times New Roman"/>
          <w:sz w:val="28"/>
          <w:szCs w:val="28"/>
        </w:rPr>
        <w:t>[8]</w:t>
      </w:r>
      <w:r w:rsidRPr="00290D04">
        <w:rPr>
          <w:rFonts w:ascii="Times New Roman" w:hAnsi="Times New Roman" w:cs="Times New Roman"/>
          <w:sz w:val="28"/>
          <w:szCs w:val="28"/>
        </w:rPr>
        <w:t>. На сегодняшний день стало очень распространенным курение электронных сигарет</w:t>
      </w:r>
      <w:r w:rsidR="00C16ED8">
        <w:rPr>
          <w:rFonts w:ascii="Times New Roman" w:hAnsi="Times New Roman" w:cs="Times New Roman"/>
          <w:sz w:val="28"/>
          <w:szCs w:val="28"/>
        </w:rPr>
        <w:t>.</w:t>
      </w:r>
      <w:r w:rsidRPr="00290D04">
        <w:rPr>
          <w:rFonts w:ascii="Times New Roman" w:hAnsi="Times New Roman" w:cs="Times New Roman"/>
          <w:sz w:val="28"/>
          <w:szCs w:val="28"/>
        </w:rPr>
        <w:t xml:space="preserve"> Курение электронных сигар</w:t>
      </w:r>
      <w:r w:rsidR="00DF4A22" w:rsidRPr="00290D04">
        <w:rPr>
          <w:rFonts w:ascii="Times New Roman" w:hAnsi="Times New Roman" w:cs="Times New Roman"/>
          <w:sz w:val="28"/>
          <w:szCs w:val="28"/>
        </w:rPr>
        <w:t xml:space="preserve">ет стало модным среди молодежи, так как им хочется не </w:t>
      </w:r>
      <w:r w:rsidR="00DF4A22" w:rsidRPr="00290D04">
        <w:rPr>
          <w:rFonts w:ascii="Times New Roman" w:hAnsi="Times New Roman" w:cs="Times New Roman"/>
          <w:sz w:val="28"/>
          <w:szCs w:val="28"/>
        </w:rPr>
        <w:lastRenderedPageBreak/>
        <w:t xml:space="preserve">отставать о своих сверстников, проявлять интерес и любопытство к новым вещам. Электронная сигарета создает пар. Основным компонентом для любой жидкости электронной сигареты является </w:t>
      </w:r>
      <w:proofErr w:type="spellStart"/>
      <w:r w:rsidR="00DF4A22" w:rsidRPr="00290D04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DF4A22" w:rsidRPr="00290D04">
        <w:rPr>
          <w:rFonts w:ascii="Times New Roman" w:hAnsi="Times New Roman" w:cs="Times New Roman"/>
          <w:sz w:val="28"/>
          <w:szCs w:val="28"/>
        </w:rPr>
        <w:t xml:space="preserve"> и глицерин, во время нагревания они начинают разлагаться и </w:t>
      </w:r>
      <w:r w:rsidR="000A41DE" w:rsidRPr="00290D04">
        <w:rPr>
          <w:rFonts w:ascii="Times New Roman" w:hAnsi="Times New Roman" w:cs="Times New Roman"/>
          <w:sz w:val="28"/>
          <w:szCs w:val="28"/>
        </w:rPr>
        <w:t>вырабатываться токсичные вещества, влияющие на нервную и дыхательную систему организма. Поэтому следует объяснять вредность электронных сигарет с раннего детства, так как они являются губительными для организма наравне с сигаретами, алкоголем и наркотиками</w:t>
      </w:r>
      <w:r w:rsidR="008117BE" w:rsidRPr="00290D04">
        <w:rPr>
          <w:rFonts w:ascii="Times New Roman" w:hAnsi="Times New Roman" w:cs="Times New Roman"/>
          <w:sz w:val="28"/>
          <w:szCs w:val="28"/>
        </w:rPr>
        <w:t>[9]</w:t>
      </w:r>
      <w:r w:rsidR="000A41DE" w:rsidRPr="00290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0BD" w:rsidRPr="00290D04" w:rsidRDefault="00B640BD" w:rsidP="000A11A5">
      <w:pPr>
        <w:spacing w:after="0" w:line="360" w:lineRule="auto"/>
        <w:ind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t>Глава 2. Социологическое исследование</w:t>
      </w:r>
    </w:p>
    <w:p w:rsidR="00B640BD" w:rsidRPr="00290D04" w:rsidRDefault="00B640BD" w:rsidP="000A11A5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Для того чтобы узнать, как много школьников ведет здоровый образ жизни и действительно ли их рацион питания и сна правильный, мною был проведен социологический опрос. Для этого было составлено </w:t>
      </w:r>
      <w:r w:rsidR="0048347B" w:rsidRPr="00290D04">
        <w:rPr>
          <w:rFonts w:ascii="Times New Roman" w:hAnsi="Times New Roman" w:cs="Times New Roman"/>
          <w:sz w:val="28"/>
          <w:szCs w:val="28"/>
        </w:rPr>
        <w:t xml:space="preserve">анкетирование, и выбрана целевая группа старшего школьного возраста – 10 «б» класс. </w:t>
      </w:r>
      <w:r w:rsidR="0064781A" w:rsidRPr="00290D04">
        <w:rPr>
          <w:rFonts w:ascii="Times New Roman" w:hAnsi="Times New Roman" w:cs="Times New Roman"/>
          <w:sz w:val="28"/>
          <w:szCs w:val="28"/>
        </w:rPr>
        <w:t>Вопросы анкетирования представлены в таблице 4.</w:t>
      </w:r>
    </w:p>
    <w:p w:rsidR="0048347B" w:rsidRPr="00290D04" w:rsidRDefault="0048347B" w:rsidP="000A11A5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Таблица 4</w:t>
      </w:r>
    </w:p>
    <w:tbl>
      <w:tblPr>
        <w:tblStyle w:val="a4"/>
        <w:tblW w:w="9673" w:type="dxa"/>
        <w:tblLook w:val="04A0"/>
      </w:tblPr>
      <w:tblGrid>
        <w:gridCol w:w="4077"/>
        <w:gridCol w:w="5596"/>
      </w:tblGrid>
      <w:tr w:rsidR="0064781A" w:rsidRPr="00290D04" w:rsidTr="00B90878">
        <w:tc>
          <w:tcPr>
            <w:tcW w:w="4077" w:type="dxa"/>
          </w:tcPr>
          <w:p w:rsidR="0064781A" w:rsidRPr="00290D04" w:rsidRDefault="0064781A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1.Сколько раз в день вы принимаете пищу? </w:t>
            </w:r>
          </w:p>
        </w:tc>
        <w:tc>
          <w:tcPr>
            <w:tcW w:w="5596" w:type="dxa"/>
          </w:tcPr>
          <w:p w:rsidR="0064781A" w:rsidRPr="00290D04" w:rsidRDefault="0064781A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2 раза в день</w:t>
            </w:r>
          </w:p>
          <w:p w:rsidR="0064781A" w:rsidRPr="00290D04" w:rsidRDefault="0064781A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от 3 до 5 раз</w:t>
            </w:r>
          </w:p>
          <w:p w:rsidR="0064781A" w:rsidRPr="00290D04" w:rsidRDefault="0064781A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В) 1 раз в день</w:t>
            </w:r>
          </w:p>
        </w:tc>
      </w:tr>
      <w:tr w:rsidR="0064781A" w:rsidRPr="00290D04" w:rsidTr="00B90878">
        <w:trPr>
          <w:trHeight w:val="1239"/>
        </w:trPr>
        <w:tc>
          <w:tcPr>
            <w:tcW w:w="4077" w:type="dxa"/>
          </w:tcPr>
          <w:p w:rsidR="0064781A" w:rsidRPr="00290D04" w:rsidRDefault="0064781A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2. Завтракаете ли вы с утра? </w:t>
            </w:r>
          </w:p>
        </w:tc>
        <w:tc>
          <w:tcPr>
            <w:tcW w:w="5596" w:type="dxa"/>
          </w:tcPr>
          <w:p w:rsidR="0064781A" w:rsidRPr="00290D04" w:rsidRDefault="0064781A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64781A" w:rsidRPr="00290D04" w:rsidRDefault="0064781A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  <w:p w:rsidR="0064781A" w:rsidRPr="00290D04" w:rsidRDefault="0064781A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В) иногда </w:t>
            </w:r>
          </w:p>
        </w:tc>
      </w:tr>
      <w:tr w:rsidR="0064781A" w:rsidRPr="00290D04" w:rsidTr="00B90878">
        <w:trPr>
          <w:trHeight w:val="828"/>
        </w:trPr>
        <w:tc>
          <w:tcPr>
            <w:tcW w:w="4077" w:type="dxa"/>
          </w:tcPr>
          <w:p w:rsidR="0064781A" w:rsidRPr="00290D04" w:rsidRDefault="0064781A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3.Как часто вы обходитесь перекусами вместо полноценного приема пищи? </w:t>
            </w:r>
          </w:p>
        </w:tc>
        <w:tc>
          <w:tcPr>
            <w:tcW w:w="5596" w:type="dxa"/>
          </w:tcPr>
          <w:p w:rsidR="007740AB" w:rsidRPr="00290D04" w:rsidRDefault="0064781A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7740AB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часто</w:t>
            </w:r>
          </w:p>
          <w:p w:rsidR="007740AB" w:rsidRPr="00290D04" w:rsidRDefault="007740A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Б) редко </w:t>
            </w:r>
          </w:p>
        </w:tc>
      </w:tr>
      <w:tr w:rsidR="0064781A" w:rsidRPr="00290D04" w:rsidTr="00B90878">
        <w:trPr>
          <w:trHeight w:val="1295"/>
        </w:trPr>
        <w:tc>
          <w:tcPr>
            <w:tcW w:w="4077" w:type="dxa"/>
          </w:tcPr>
          <w:p w:rsidR="0064781A" w:rsidRPr="00290D04" w:rsidRDefault="007740AB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4.Как часто вы употребляете в пищу мясо, яйца и молочные продукты?</w:t>
            </w:r>
          </w:p>
        </w:tc>
        <w:tc>
          <w:tcPr>
            <w:tcW w:w="5596" w:type="dxa"/>
          </w:tcPr>
          <w:p w:rsidR="007740AB" w:rsidRPr="00290D04" w:rsidRDefault="007740A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часто</w:t>
            </w:r>
          </w:p>
          <w:p w:rsidR="007740AB" w:rsidRPr="00290D04" w:rsidRDefault="007740A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редко</w:t>
            </w:r>
          </w:p>
          <w:p w:rsidR="007740AB" w:rsidRPr="00290D04" w:rsidRDefault="007740A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В) нет</w:t>
            </w:r>
          </w:p>
        </w:tc>
      </w:tr>
      <w:tr w:rsidR="0064781A" w:rsidRPr="00290D04" w:rsidTr="00B90878">
        <w:tc>
          <w:tcPr>
            <w:tcW w:w="4077" w:type="dxa"/>
          </w:tcPr>
          <w:p w:rsidR="0064781A" w:rsidRPr="00290D04" w:rsidRDefault="007740AB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5.Как часто вы употребляете в пищу овощи и фрукты? </w:t>
            </w:r>
          </w:p>
        </w:tc>
        <w:tc>
          <w:tcPr>
            <w:tcW w:w="5596" w:type="dxa"/>
          </w:tcPr>
          <w:p w:rsidR="0064781A" w:rsidRPr="00290D04" w:rsidRDefault="007740A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часто</w:t>
            </w:r>
          </w:p>
          <w:p w:rsidR="007740AB" w:rsidRPr="00290D04" w:rsidRDefault="007740A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редко</w:t>
            </w:r>
          </w:p>
          <w:p w:rsidR="007740AB" w:rsidRPr="00290D04" w:rsidRDefault="007740A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ем только фрукты</w:t>
            </w:r>
          </w:p>
          <w:p w:rsidR="007740AB" w:rsidRPr="00290D04" w:rsidRDefault="007740A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С) ем только овощи</w:t>
            </w:r>
          </w:p>
        </w:tc>
      </w:tr>
      <w:tr w:rsidR="0064781A" w:rsidRPr="00290D04" w:rsidTr="00B90878">
        <w:trPr>
          <w:trHeight w:val="849"/>
        </w:trPr>
        <w:tc>
          <w:tcPr>
            <w:tcW w:w="4077" w:type="dxa"/>
          </w:tcPr>
          <w:p w:rsidR="0064781A" w:rsidRPr="00290D04" w:rsidRDefault="007740AB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6.Как часто вы употребляете в пищу бобовые (грецкий орех, арахис, кешью, миндаль) </w:t>
            </w:r>
          </w:p>
        </w:tc>
        <w:tc>
          <w:tcPr>
            <w:tcW w:w="5596" w:type="dxa"/>
          </w:tcPr>
          <w:p w:rsidR="0064781A" w:rsidRPr="00290D04" w:rsidRDefault="007740A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C129B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  <w:p w:rsidR="007740AB" w:rsidRPr="00290D04" w:rsidRDefault="007740A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Б) редко </w:t>
            </w:r>
          </w:p>
        </w:tc>
      </w:tr>
      <w:tr w:rsidR="0064781A" w:rsidRPr="00290D04" w:rsidTr="00B90878">
        <w:tc>
          <w:tcPr>
            <w:tcW w:w="4077" w:type="dxa"/>
          </w:tcPr>
          <w:p w:rsidR="0064781A" w:rsidRPr="00290D04" w:rsidRDefault="007740AB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129BE" w:rsidRPr="00290D04">
              <w:rPr>
                <w:rFonts w:ascii="Times New Roman" w:hAnsi="Times New Roman" w:cs="Times New Roman"/>
                <w:sz w:val="28"/>
                <w:szCs w:val="28"/>
              </w:rPr>
              <w:t>Как часто вы едите кашу на завтрак?</w:t>
            </w:r>
          </w:p>
        </w:tc>
        <w:tc>
          <w:tcPr>
            <w:tcW w:w="5596" w:type="dxa"/>
          </w:tcPr>
          <w:p w:rsidR="0064781A" w:rsidRPr="00290D04" w:rsidRDefault="00C129BE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часто</w:t>
            </w:r>
          </w:p>
          <w:p w:rsidR="00C129BE" w:rsidRPr="00290D04" w:rsidRDefault="00C129BE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редко</w:t>
            </w:r>
          </w:p>
          <w:p w:rsidR="00C129BE" w:rsidRPr="00290D04" w:rsidRDefault="00C129BE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В) не ем </w:t>
            </w:r>
          </w:p>
        </w:tc>
      </w:tr>
      <w:tr w:rsidR="0064781A" w:rsidRPr="00290D04" w:rsidTr="00B90878">
        <w:tc>
          <w:tcPr>
            <w:tcW w:w="4077" w:type="dxa"/>
          </w:tcPr>
          <w:p w:rsidR="0064781A" w:rsidRPr="00290D04" w:rsidRDefault="00C129BE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8. Употребляете ли вы в пищу чипсы, газировку, </w:t>
            </w:r>
            <w:proofErr w:type="spell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фаст-фуды</w:t>
            </w:r>
            <w:proofErr w:type="spellEnd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? И как часто?</w:t>
            </w:r>
          </w:p>
        </w:tc>
        <w:tc>
          <w:tcPr>
            <w:tcW w:w="5596" w:type="dxa"/>
          </w:tcPr>
          <w:p w:rsidR="0064781A" w:rsidRPr="00290D04" w:rsidRDefault="00C129BE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А) да, ем иногда </w:t>
            </w:r>
          </w:p>
          <w:p w:rsidR="00C129BE" w:rsidRPr="00290D04" w:rsidRDefault="00C129BE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почти каждый день</w:t>
            </w:r>
          </w:p>
          <w:p w:rsidR="00C129BE" w:rsidRPr="00290D04" w:rsidRDefault="00C129BE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В) никогда </w:t>
            </w:r>
          </w:p>
        </w:tc>
      </w:tr>
      <w:tr w:rsidR="0064781A" w:rsidRPr="00290D04" w:rsidTr="00B90878">
        <w:tc>
          <w:tcPr>
            <w:tcW w:w="4077" w:type="dxa"/>
          </w:tcPr>
          <w:p w:rsidR="0064781A" w:rsidRPr="00290D04" w:rsidRDefault="00C129BE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9. Как много вы проводите на улице каждый день?</w:t>
            </w:r>
          </w:p>
        </w:tc>
        <w:tc>
          <w:tcPr>
            <w:tcW w:w="5596" w:type="dxa"/>
          </w:tcPr>
          <w:p w:rsidR="0064781A" w:rsidRPr="00290D04" w:rsidRDefault="00C129BE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1-2 часа в день</w:t>
            </w:r>
          </w:p>
          <w:p w:rsidR="00C129BE" w:rsidRPr="00290D04" w:rsidRDefault="00C129BE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менее 1 часа</w:t>
            </w:r>
          </w:p>
          <w:p w:rsidR="00C129BE" w:rsidRPr="00290D04" w:rsidRDefault="00C129BE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В) 3-5 часов в день</w:t>
            </w:r>
          </w:p>
        </w:tc>
      </w:tr>
      <w:tr w:rsidR="0064781A" w:rsidRPr="00290D04" w:rsidTr="00B90878">
        <w:tc>
          <w:tcPr>
            <w:tcW w:w="4077" w:type="dxa"/>
          </w:tcPr>
          <w:p w:rsidR="0064781A" w:rsidRPr="00290D04" w:rsidRDefault="00C129BE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10. Сколько часов вы спите?</w:t>
            </w:r>
          </w:p>
        </w:tc>
        <w:tc>
          <w:tcPr>
            <w:tcW w:w="5596" w:type="dxa"/>
          </w:tcPr>
          <w:p w:rsidR="0064781A" w:rsidRPr="00290D04" w:rsidRDefault="00C129BE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от 8 до 9 часов</w:t>
            </w:r>
          </w:p>
          <w:p w:rsidR="00C129BE" w:rsidRPr="00290D04" w:rsidRDefault="00C129BE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менее 8 часов</w:t>
            </w:r>
          </w:p>
          <w:p w:rsidR="00C129BE" w:rsidRPr="00290D04" w:rsidRDefault="00C129BE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В) более 9 часов</w:t>
            </w:r>
          </w:p>
        </w:tc>
      </w:tr>
      <w:tr w:rsidR="00364171" w:rsidRPr="00290D04" w:rsidTr="00B90878">
        <w:tc>
          <w:tcPr>
            <w:tcW w:w="4077" w:type="dxa"/>
          </w:tcPr>
          <w:p w:rsidR="00364171" w:rsidRPr="00290D04" w:rsidRDefault="00364171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11. Как вы готовитесь ко сну? </w:t>
            </w:r>
          </w:p>
        </w:tc>
        <w:tc>
          <w:tcPr>
            <w:tcW w:w="5596" w:type="dxa"/>
          </w:tcPr>
          <w:p w:rsidR="00364171" w:rsidRPr="00290D04" w:rsidRDefault="00364171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А) убираю </w:t>
            </w:r>
            <w:proofErr w:type="spell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гаджет</w:t>
            </w:r>
            <w:proofErr w:type="spellEnd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, выключаю телевизор, выключаю свет в комнате </w:t>
            </w:r>
          </w:p>
          <w:p w:rsidR="00364171" w:rsidRPr="00290D04" w:rsidRDefault="00364171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перед сном смотрю фильм, листаю новости в интернете, могу что-нибудь перекусить</w:t>
            </w:r>
          </w:p>
        </w:tc>
      </w:tr>
      <w:tr w:rsidR="00364171" w:rsidRPr="00290D04" w:rsidTr="00B90878">
        <w:tc>
          <w:tcPr>
            <w:tcW w:w="4077" w:type="dxa"/>
          </w:tcPr>
          <w:p w:rsidR="00364171" w:rsidRPr="00290D04" w:rsidRDefault="00364171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12. Делаете ли вы зарядку по утрам? </w:t>
            </w:r>
          </w:p>
        </w:tc>
        <w:tc>
          <w:tcPr>
            <w:tcW w:w="5596" w:type="dxa"/>
          </w:tcPr>
          <w:p w:rsidR="00364171" w:rsidRPr="00290D04" w:rsidRDefault="00364171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364171" w:rsidRPr="00290D04" w:rsidRDefault="00364171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Б) нет </w:t>
            </w:r>
          </w:p>
          <w:p w:rsidR="00364171" w:rsidRPr="00290D04" w:rsidRDefault="00364171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В) иногда</w:t>
            </w:r>
          </w:p>
        </w:tc>
      </w:tr>
      <w:tr w:rsidR="00364171" w:rsidRPr="00290D04" w:rsidTr="00B90878">
        <w:tc>
          <w:tcPr>
            <w:tcW w:w="4077" w:type="dxa"/>
          </w:tcPr>
          <w:p w:rsidR="00364171" w:rsidRPr="00290D04" w:rsidRDefault="00364171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13. Занимаетесь ли вы спортом? </w:t>
            </w:r>
          </w:p>
        </w:tc>
        <w:tc>
          <w:tcPr>
            <w:tcW w:w="5596" w:type="dxa"/>
          </w:tcPr>
          <w:p w:rsidR="00364171" w:rsidRPr="00290D04" w:rsidRDefault="00364171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64171" w:rsidRPr="00290D04" w:rsidRDefault="00364171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364171" w:rsidRPr="00290D04" w:rsidTr="00B90878">
        <w:tc>
          <w:tcPr>
            <w:tcW w:w="4077" w:type="dxa"/>
          </w:tcPr>
          <w:p w:rsidR="00364171" w:rsidRPr="00290D04" w:rsidRDefault="00364171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14.В вашей школе проводятся спортивные мероприятия, </w:t>
            </w:r>
            <w:r w:rsidRPr="0029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часы на тему «Здоровый образ жизни»? </w:t>
            </w:r>
          </w:p>
        </w:tc>
        <w:tc>
          <w:tcPr>
            <w:tcW w:w="5596" w:type="dxa"/>
          </w:tcPr>
          <w:p w:rsidR="00364171" w:rsidRPr="00290D04" w:rsidRDefault="00364171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да</w:t>
            </w:r>
          </w:p>
          <w:p w:rsidR="00364171" w:rsidRPr="00290D04" w:rsidRDefault="00364171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364171" w:rsidRPr="00290D04" w:rsidTr="00B90878">
        <w:tc>
          <w:tcPr>
            <w:tcW w:w="4077" w:type="dxa"/>
          </w:tcPr>
          <w:p w:rsidR="00364171" w:rsidRPr="00290D04" w:rsidRDefault="00364171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Вы участвуете в спортивных мероприятиях</w:t>
            </w:r>
            <w:r w:rsidR="00175EBB" w:rsidRPr="00290D04">
              <w:rPr>
                <w:rFonts w:ascii="Times New Roman" w:hAnsi="Times New Roman" w:cs="Times New Roman"/>
                <w:sz w:val="28"/>
                <w:szCs w:val="28"/>
              </w:rPr>
              <w:t>, секциях</w:t>
            </w: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596" w:type="dxa"/>
          </w:tcPr>
          <w:p w:rsidR="00364171" w:rsidRPr="00290D04" w:rsidRDefault="00364171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364171" w:rsidRPr="00290D04" w:rsidRDefault="00364171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364171" w:rsidRPr="00290D04" w:rsidTr="00B90878">
        <w:tc>
          <w:tcPr>
            <w:tcW w:w="4077" w:type="dxa"/>
          </w:tcPr>
          <w:p w:rsidR="00364171" w:rsidRPr="00290D04" w:rsidRDefault="00364171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16. Закаливаетесь ли вы? </w:t>
            </w:r>
          </w:p>
        </w:tc>
        <w:tc>
          <w:tcPr>
            <w:tcW w:w="5596" w:type="dxa"/>
          </w:tcPr>
          <w:p w:rsidR="00364171" w:rsidRPr="00290D04" w:rsidRDefault="00364171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364171" w:rsidRPr="00290D04" w:rsidRDefault="00364171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364171" w:rsidRPr="00290D04" w:rsidTr="00B90878">
        <w:tc>
          <w:tcPr>
            <w:tcW w:w="4077" w:type="dxa"/>
          </w:tcPr>
          <w:p w:rsidR="00364171" w:rsidRPr="00290D04" w:rsidRDefault="00364171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175EBB" w:rsidRPr="00290D04">
              <w:rPr>
                <w:rFonts w:ascii="Times New Roman" w:hAnsi="Times New Roman" w:cs="Times New Roman"/>
                <w:sz w:val="28"/>
                <w:szCs w:val="28"/>
              </w:rPr>
              <w:t>Как часто вы занимаетесь спортом?</w:t>
            </w:r>
          </w:p>
        </w:tc>
        <w:tc>
          <w:tcPr>
            <w:tcW w:w="5596" w:type="dxa"/>
          </w:tcPr>
          <w:p w:rsidR="00175EBB" w:rsidRPr="00290D04" w:rsidRDefault="00175EB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часто</w:t>
            </w:r>
          </w:p>
          <w:p w:rsidR="00175EBB" w:rsidRPr="00290D04" w:rsidRDefault="00175EB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Б) иногда </w:t>
            </w:r>
          </w:p>
        </w:tc>
      </w:tr>
      <w:tr w:rsidR="00364171" w:rsidRPr="00290D04" w:rsidTr="00B90878">
        <w:tc>
          <w:tcPr>
            <w:tcW w:w="4077" w:type="dxa"/>
          </w:tcPr>
          <w:p w:rsidR="00364171" w:rsidRPr="00290D04" w:rsidRDefault="00175EBB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18. Есть ли у вас вредные привычки, если да, то какие? </w:t>
            </w:r>
          </w:p>
        </w:tc>
        <w:tc>
          <w:tcPr>
            <w:tcW w:w="5596" w:type="dxa"/>
          </w:tcPr>
          <w:p w:rsidR="00364171" w:rsidRPr="00290D04" w:rsidRDefault="00175EB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нет вредных привычек</w:t>
            </w:r>
          </w:p>
          <w:p w:rsidR="00175EBB" w:rsidRPr="00290D04" w:rsidRDefault="00175EB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алкоголь</w:t>
            </w:r>
          </w:p>
          <w:p w:rsidR="00175EBB" w:rsidRPr="00290D04" w:rsidRDefault="00175EB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В) сигареты</w:t>
            </w:r>
          </w:p>
          <w:p w:rsidR="00175EBB" w:rsidRPr="00290D04" w:rsidRDefault="00175EB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С) электронная сигарета</w:t>
            </w:r>
          </w:p>
        </w:tc>
      </w:tr>
      <w:tr w:rsidR="00364171" w:rsidRPr="00290D04" w:rsidTr="00B90878">
        <w:tc>
          <w:tcPr>
            <w:tcW w:w="4077" w:type="dxa"/>
          </w:tcPr>
          <w:p w:rsidR="00364171" w:rsidRPr="00290D04" w:rsidRDefault="00175EBB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19. Какое утверждение вы отнесете к себе?</w:t>
            </w:r>
          </w:p>
        </w:tc>
        <w:tc>
          <w:tcPr>
            <w:tcW w:w="5596" w:type="dxa"/>
          </w:tcPr>
          <w:p w:rsidR="00364171" w:rsidRPr="00290D04" w:rsidRDefault="00175EB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А) я знаю, что такое здоровый образ жизни, и я поддерживаю его </w:t>
            </w:r>
          </w:p>
          <w:p w:rsidR="00175EBB" w:rsidRPr="00290D04" w:rsidRDefault="00175EB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я знаю, что такое здоровый образ жизни, но не всегда поддерживаю его</w:t>
            </w:r>
          </w:p>
          <w:p w:rsidR="00175EBB" w:rsidRPr="00290D04" w:rsidRDefault="00175EB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В) я не знаю что такое здоровый образ жизни</w:t>
            </w:r>
          </w:p>
        </w:tc>
      </w:tr>
      <w:tr w:rsidR="00364171" w:rsidRPr="00290D04" w:rsidTr="00B90878">
        <w:tc>
          <w:tcPr>
            <w:tcW w:w="4077" w:type="dxa"/>
          </w:tcPr>
          <w:p w:rsidR="00364171" w:rsidRPr="00290D04" w:rsidRDefault="00175EBB" w:rsidP="0081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20. Все ли ваши знакомые </w:t>
            </w:r>
            <w:r w:rsidR="0048347B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сверстники </w:t>
            </w: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поддерживают здоровый образ жизни?</w:t>
            </w:r>
          </w:p>
        </w:tc>
        <w:tc>
          <w:tcPr>
            <w:tcW w:w="5596" w:type="dxa"/>
          </w:tcPr>
          <w:p w:rsidR="00364171" w:rsidRPr="00290D04" w:rsidRDefault="0048347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48347B" w:rsidRPr="00290D04" w:rsidRDefault="0048347B" w:rsidP="008178FC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48347B" w:rsidRPr="00290D04" w:rsidRDefault="0048347B" w:rsidP="00B90878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В целевой группе 10 «б» класса, 12 человек. Все школьники приняли участие в анкетировании. Результаты анкетирования были подс</w:t>
      </w:r>
      <w:r w:rsidR="007C6EC2" w:rsidRPr="00290D04">
        <w:rPr>
          <w:rFonts w:ascii="Times New Roman" w:hAnsi="Times New Roman" w:cs="Times New Roman"/>
          <w:sz w:val="28"/>
          <w:szCs w:val="28"/>
        </w:rPr>
        <w:t>читаны и выведены в таблице 5.</w:t>
      </w:r>
    </w:p>
    <w:p w:rsidR="007C6EC2" w:rsidRPr="00290D04" w:rsidRDefault="007C6EC2" w:rsidP="000A11A5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Таблица 5</w:t>
      </w:r>
    </w:p>
    <w:tbl>
      <w:tblPr>
        <w:tblStyle w:val="a4"/>
        <w:tblW w:w="0" w:type="auto"/>
        <w:tblLook w:val="04A0"/>
      </w:tblPr>
      <w:tblGrid>
        <w:gridCol w:w="5070"/>
        <w:gridCol w:w="4353"/>
      </w:tblGrid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1.Сколько раз в день вы принимаете пищу? 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2 раза в день      (+2 человека)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от 3 до 5 раз       (+10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В) 1 раз в день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Завтракаете ли вы с утра? 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да                        (7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нет                       (3 человека)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В) иногда                 </w:t>
            </w:r>
            <w:proofErr w:type="gram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2 человека)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3.Как часто вы обходитесь перекусами вместо полноценного приема пищи? 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часто                 (+8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редко                 (+ 4 человека)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4.Как часто вы употребляете в пищу мясо, яйца и молочные продукты?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часто                  (+9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редко                  (+ 3 человека)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В) нет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5.Как часто вы употребляете в пищу овощи и фрукты? 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часто                  (+8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редко                   (+4 человека)</w:t>
            </w:r>
          </w:p>
        </w:tc>
      </w:tr>
      <w:tr w:rsidR="007C6EC2" w:rsidRPr="00290D04" w:rsidTr="00B90878">
        <w:trPr>
          <w:trHeight w:val="1151"/>
        </w:trPr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6.Как часто вы употребляете в пищу бобовые (грецкий орех, арахис, кешью, миндаль) 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часто                  (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>+5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Б) редко 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(+7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7.Как часто вы едите кашу на завтрак?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часто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(+6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редко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(+6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В) не ем 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8. Употребляете ли вы в пищу чипсы, газировку, </w:t>
            </w:r>
            <w:proofErr w:type="spell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фаст-фуды</w:t>
            </w:r>
            <w:proofErr w:type="spellEnd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? И как часто?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А) да, ем иногда 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   (+ 5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почти каждый день</w:t>
            </w:r>
            <w:r w:rsidR="00B90878">
              <w:rPr>
                <w:rFonts w:ascii="Times New Roman" w:hAnsi="Times New Roman" w:cs="Times New Roman"/>
                <w:sz w:val="28"/>
                <w:szCs w:val="28"/>
              </w:rPr>
              <w:t xml:space="preserve"> (+6 </w:t>
            </w:r>
            <w:proofErr w:type="spellStart"/>
            <w:r w:rsidR="00B90878">
              <w:rPr>
                <w:rFonts w:ascii="Times New Roman" w:hAnsi="Times New Roman" w:cs="Times New Roman"/>
                <w:sz w:val="28"/>
                <w:szCs w:val="28"/>
              </w:rPr>
              <w:t>челов</w:t>
            </w:r>
            <w:proofErr w:type="spellEnd"/>
            <w:proofErr w:type="gramStart"/>
            <w:r w:rsidR="00B9087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В) никогда </w:t>
            </w:r>
            <w:r w:rsidR="00B9087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(+1 человек)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9. Как много вы проводите на улице каждый день?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1-2 часа в день</w:t>
            </w:r>
            <w:r w:rsidR="00B908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(+5 человека)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менее 1 часа</w:t>
            </w:r>
            <w:r w:rsidR="00B9087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>(+6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В) 3-5 часов в день</w:t>
            </w:r>
            <w:r w:rsidR="00B908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>(+1 человек)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10. Сколько часов вы спите?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от 8 до 9 часов</w:t>
            </w:r>
            <w:r w:rsidR="00B908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(+3 человека)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менее 8 часов</w:t>
            </w:r>
            <w:r w:rsidR="00B9087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(+9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В) более 9 часов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11. Как вы готовитесь ко сну? 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А) убираю </w:t>
            </w:r>
            <w:proofErr w:type="spell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гаджет</w:t>
            </w:r>
            <w:proofErr w:type="spellEnd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, выключаю телевизор, выключаю свет в комнате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(+4 человека)</w:t>
            </w: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Б) перед сном смотрю фильм, </w:t>
            </w:r>
            <w:r w:rsidRPr="0029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листаю новости в интернете, могу что-нибудь перекусить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(+8 человек)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Делаете ли вы зарядку по утрам? 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Б) нет </w:t>
            </w:r>
            <w:r w:rsidR="00B90878">
              <w:rPr>
                <w:rFonts w:ascii="Times New Roman" w:hAnsi="Times New Roman" w:cs="Times New Roman"/>
                <w:sz w:val="28"/>
                <w:szCs w:val="28"/>
              </w:rPr>
              <w:t xml:space="preserve">      (+10 челов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ек)   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В) иногда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(+2 человека)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13. Занимаетесь ли вы спортом? 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         (+9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       (+3 человека)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14.В вашей школе проводятся спортивные мероприятия, классные часы на тему «Здоровый образ жизни»? 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         (+12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15. Вы участвуете в спортивных мероприятиях, секциях?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  <w:r w:rsidR="0040102E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           (</w:t>
            </w:r>
            <w:r w:rsidR="00A70600" w:rsidRPr="00290D04">
              <w:rPr>
                <w:rFonts w:ascii="Times New Roman" w:hAnsi="Times New Roman" w:cs="Times New Roman"/>
                <w:sz w:val="28"/>
                <w:szCs w:val="28"/>
              </w:rPr>
              <w:t>+ 8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  <w:r w:rsidR="00A70600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          (+4 </w:t>
            </w:r>
            <w:r w:rsidR="00D77E9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70600" w:rsidRPr="00290D04">
              <w:rPr>
                <w:rFonts w:ascii="Times New Roman" w:hAnsi="Times New Roman" w:cs="Times New Roman"/>
                <w:sz w:val="28"/>
                <w:szCs w:val="28"/>
              </w:rPr>
              <w:t>еловека)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16. Закаливаетесь ли вы? 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  <w:r w:rsidR="00A70600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           (+2 человека)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  <w:r w:rsidR="00A70600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           (+10 человек)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17.Как часто вы занимаетесь спортом?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часто</w:t>
            </w:r>
            <w:r w:rsidR="00A70600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       (+8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Б) иногда </w:t>
            </w:r>
            <w:r w:rsidR="00A70600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     (+4 человека)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18. Есть ли у вас вредные привычки, если да, то какие? 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нет вредных привычек</w:t>
            </w:r>
            <w:r w:rsidR="00A70600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(+8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алкоголь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В) сигареты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С) электронная сигарета</w:t>
            </w:r>
            <w:r w:rsidR="00A70600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(+4 человека)</w:t>
            </w:r>
          </w:p>
        </w:tc>
      </w:tr>
      <w:tr w:rsidR="007C6EC2" w:rsidRPr="00290D04" w:rsidTr="00B90878">
        <w:trPr>
          <w:trHeight w:val="1407"/>
        </w:trPr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19. Какое утверждение вы отнесете к себе?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А) я знаю, что такое здоровый образ жизни, и я поддерживаю его </w:t>
            </w:r>
            <w:r w:rsidR="00A70600" w:rsidRPr="00290D04">
              <w:rPr>
                <w:rFonts w:ascii="Times New Roman" w:hAnsi="Times New Roman" w:cs="Times New Roman"/>
                <w:sz w:val="28"/>
                <w:szCs w:val="28"/>
              </w:rPr>
              <w:t>(+5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я знаю, что такое здоровый образ жизни, но не всегда поддерживаю его</w:t>
            </w:r>
            <w:r w:rsidR="00A70600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(+7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я не знаю что такое здоровый образ жизни</w:t>
            </w:r>
          </w:p>
        </w:tc>
      </w:tr>
      <w:tr w:rsidR="007C6EC2" w:rsidRPr="00290D04" w:rsidTr="00B90878">
        <w:tc>
          <w:tcPr>
            <w:tcW w:w="5070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 Все ли ваши знакомые сверстники поддерживают здоровый образ жизни?</w:t>
            </w:r>
          </w:p>
        </w:tc>
        <w:tc>
          <w:tcPr>
            <w:tcW w:w="4353" w:type="dxa"/>
          </w:tcPr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  <w:r w:rsidR="00A70600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(+8 человек)</w:t>
            </w:r>
          </w:p>
          <w:p w:rsidR="007C6EC2" w:rsidRPr="00290D04" w:rsidRDefault="007C6EC2" w:rsidP="00817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4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  <w:r w:rsidR="00A70600" w:rsidRPr="00290D04">
              <w:rPr>
                <w:rFonts w:ascii="Times New Roman" w:hAnsi="Times New Roman" w:cs="Times New Roman"/>
                <w:sz w:val="28"/>
                <w:szCs w:val="28"/>
              </w:rPr>
              <w:t xml:space="preserve">  (+4 человека)</w:t>
            </w:r>
          </w:p>
        </w:tc>
      </w:tr>
    </w:tbl>
    <w:p w:rsidR="00B90182" w:rsidRPr="00290D04" w:rsidRDefault="00B90182" w:rsidP="008178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90182" w:rsidRPr="00290D04" w:rsidRDefault="00B90182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Результаты анкетирования показали, что школьники знают, сколько раз в день необходимо питаться, и они придерживаются этого правила. Однако</w:t>
      </w:r>
      <w:proofErr w:type="gramStart"/>
      <w:r w:rsidRPr="00290D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0D04">
        <w:rPr>
          <w:rFonts w:ascii="Times New Roman" w:hAnsi="Times New Roman" w:cs="Times New Roman"/>
          <w:sz w:val="28"/>
          <w:szCs w:val="28"/>
        </w:rPr>
        <w:t xml:space="preserve"> большая часть ш</w:t>
      </w:r>
      <w:r w:rsidR="00255381" w:rsidRPr="00290D04">
        <w:rPr>
          <w:rFonts w:ascii="Times New Roman" w:hAnsi="Times New Roman" w:cs="Times New Roman"/>
          <w:sz w:val="28"/>
          <w:szCs w:val="28"/>
        </w:rPr>
        <w:t xml:space="preserve">кольников обходится перекусами и </w:t>
      </w:r>
      <w:proofErr w:type="spellStart"/>
      <w:r w:rsidR="00255381" w:rsidRPr="00290D04">
        <w:rPr>
          <w:rFonts w:ascii="Times New Roman" w:hAnsi="Times New Roman" w:cs="Times New Roman"/>
          <w:sz w:val="28"/>
          <w:szCs w:val="28"/>
        </w:rPr>
        <w:t>фаст-фудами</w:t>
      </w:r>
      <w:proofErr w:type="spellEnd"/>
      <w:r w:rsidR="00255381" w:rsidRPr="00290D04">
        <w:rPr>
          <w:rFonts w:ascii="Times New Roman" w:hAnsi="Times New Roman" w:cs="Times New Roman"/>
          <w:sz w:val="28"/>
          <w:szCs w:val="28"/>
        </w:rPr>
        <w:t xml:space="preserve"> </w:t>
      </w:r>
      <w:r w:rsidRPr="00290D04">
        <w:rPr>
          <w:rFonts w:ascii="Times New Roman" w:hAnsi="Times New Roman" w:cs="Times New Roman"/>
          <w:sz w:val="28"/>
          <w:szCs w:val="28"/>
        </w:rPr>
        <w:t>что является причиной ранних гастритов и проблем с кишечником. Ответы также показали, что школьники используют в рационе питани</w:t>
      </w:r>
      <w:r w:rsidR="00C2084F">
        <w:rPr>
          <w:rFonts w:ascii="Times New Roman" w:hAnsi="Times New Roman" w:cs="Times New Roman"/>
          <w:sz w:val="28"/>
          <w:szCs w:val="28"/>
        </w:rPr>
        <w:t xml:space="preserve">я фрукты и овощи, однако мало едят </w:t>
      </w:r>
      <w:proofErr w:type="gramStart"/>
      <w:r w:rsidR="00C2084F"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 w:rsidR="00C2084F">
        <w:rPr>
          <w:rFonts w:ascii="Times New Roman" w:hAnsi="Times New Roman" w:cs="Times New Roman"/>
          <w:sz w:val="28"/>
          <w:szCs w:val="28"/>
        </w:rPr>
        <w:t xml:space="preserve"> и злаковых</w:t>
      </w:r>
      <w:r w:rsidRPr="00290D04">
        <w:rPr>
          <w:rFonts w:ascii="Times New Roman" w:hAnsi="Times New Roman" w:cs="Times New Roman"/>
          <w:sz w:val="28"/>
          <w:szCs w:val="28"/>
        </w:rPr>
        <w:t xml:space="preserve"> (каши). </w:t>
      </w:r>
      <w:r w:rsidR="00255381" w:rsidRPr="00290D04">
        <w:rPr>
          <w:rFonts w:ascii="Times New Roman" w:hAnsi="Times New Roman" w:cs="Times New Roman"/>
          <w:sz w:val="28"/>
          <w:szCs w:val="28"/>
        </w:rPr>
        <w:t>Не употребляя в пищевом рационе бобовые и злаковые служат наименьшему запасу витамина</w:t>
      </w:r>
      <w:proofErr w:type="gramStart"/>
      <w:r w:rsidR="00255381" w:rsidRPr="00290D0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55381" w:rsidRPr="00290D04">
        <w:rPr>
          <w:rFonts w:ascii="Times New Roman" w:hAnsi="Times New Roman" w:cs="Times New Roman"/>
          <w:sz w:val="28"/>
          <w:szCs w:val="28"/>
        </w:rPr>
        <w:t xml:space="preserve"> и В. </w:t>
      </w:r>
    </w:p>
    <w:p w:rsidR="00255381" w:rsidRPr="00290D04" w:rsidRDefault="00255381" w:rsidP="00C20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Вопросы, связанные с правильным режимом сна, нахождением на улице, занятием спорта, закаливанием показали, что наибольшая часть школьников занимаются спортом, участвуют в школьных спортивных мероприят</w:t>
      </w:r>
      <w:r w:rsidR="00B90878">
        <w:rPr>
          <w:rFonts w:ascii="Times New Roman" w:hAnsi="Times New Roman" w:cs="Times New Roman"/>
          <w:sz w:val="28"/>
          <w:szCs w:val="28"/>
        </w:rPr>
        <w:t xml:space="preserve">иях, секциях. Однако </w:t>
      </w:r>
      <w:r w:rsidRPr="00290D04">
        <w:rPr>
          <w:rFonts w:ascii="Times New Roman" w:hAnsi="Times New Roman" w:cs="Times New Roman"/>
          <w:sz w:val="28"/>
          <w:szCs w:val="28"/>
        </w:rPr>
        <w:t>не всегда подолгу находятся на ули</w:t>
      </w:r>
      <w:r w:rsidR="00C2084F">
        <w:rPr>
          <w:rFonts w:ascii="Times New Roman" w:hAnsi="Times New Roman" w:cs="Times New Roman"/>
          <w:sz w:val="28"/>
          <w:szCs w:val="28"/>
        </w:rPr>
        <w:t>це, что служит наименьшим запаса</w:t>
      </w:r>
      <w:r w:rsidRPr="00290D04">
        <w:rPr>
          <w:rFonts w:ascii="Times New Roman" w:hAnsi="Times New Roman" w:cs="Times New Roman"/>
          <w:sz w:val="28"/>
          <w:szCs w:val="28"/>
        </w:rPr>
        <w:t xml:space="preserve">м витамина Д. </w:t>
      </w:r>
      <w:r w:rsidR="00C953D4" w:rsidRPr="00290D04">
        <w:rPr>
          <w:rFonts w:ascii="Times New Roman" w:hAnsi="Times New Roman" w:cs="Times New Roman"/>
          <w:sz w:val="28"/>
          <w:szCs w:val="28"/>
        </w:rPr>
        <w:t>Поэтому, школьникам следует больше проводить время на улице, играя в подвижные игры в теплое время года, кататься на лыжах, коньках в холодное время года.</w:t>
      </w:r>
    </w:p>
    <w:p w:rsidR="00255381" w:rsidRPr="00290D04" w:rsidRDefault="00255381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Ответы на вопросы о сне так же были не совсем удовлетворительны, та</w:t>
      </w:r>
      <w:r w:rsidR="00B90878">
        <w:rPr>
          <w:rFonts w:ascii="Times New Roman" w:hAnsi="Times New Roman" w:cs="Times New Roman"/>
          <w:sz w:val="28"/>
          <w:szCs w:val="28"/>
        </w:rPr>
        <w:t>к</w:t>
      </w:r>
      <w:r w:rsidRPr="00290D04">
        <w:rPr>
          <w:rFonts w:ascii="Times New Roman" w:hAnsi="Times New Roman" w:cs="Times New Roman"/>
          <w:sz w:val="28"/>
          <w:szCs w:val="28"/>
        </w:rPr>
        <w:t xml:space="preserve"> как большая часть школьников спят недостаточное количество часов, и не дают организму правильно подготовиться ко сну, что приводит к недосыпан</w:t>
      </w:r>
      <w:r w:rsidR="00A14D78" w:rsidRPr="00290D04">
        <w:rPr>
          <w:rFonts w:ascii="Times New Roman" w:hAnsi="Times New Roman" w:cs="Times New Roman"/>
          <w:sz w:val="28"/>
          <w:szCs w:val="28"/>
        </w:rPr>
        <w:t xml:space="preserve">ию, повышению раздражительности, быстрой утомляемости. </w:t>
      </w:r>
    </w:p>
    <w:p w:rsidR="00A14D78" w:rsidRPr="00290D04" w:rsidRDefault="00A14D78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На вопрос о вредных привычках, большая часть школьников ответило, что они не употребляют алкоголь, табачные изделия, наркотики, однако 4 человека из 12 указали на электронные сигареты, которые так же являются вредными для здоровья дыхательной и нервной системы организма. </w:t>
      </w:r>
    </w:p>
    <w:p w:rsidR="000044A4" w:rsidRPr="00290D04" w:rsidRDefault="00A14D78" w:rsidP="00C20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В заключени</w:t>
      </w:r>
      <w:r w:rsidR="000044A4" w:rsidRPr="00290D04">
        <w:rPr>
          <w:rFonts w:ascii="Times New Roman" w:hAnsi="Times New Roman" w:cs="Times New Roman"/>
          <w:sz w:val="28"/>
          <w:szCs w:val="28"/>
        </w:rPr>
        <w:t>и можно сделать следующий вывод и подтвердить предложенную гипотезу:</w:t>
      </w:r>
      <w:r w:rsidR="00C2084F">
        <w:rPr>
          <w:rFonts w:ascii="Times New Roman" w:hAnsi="Times New Roman" w:cs="Times New Roman"/>
          <w:sz w:val="28"/>
          <w:szCs w:val="28"/>
        </w:rPr>
        <w:t xml:space="preserve"> в</w:t>
      </w:r>
      <w:r w:rsidR="000044A4" w:rsidRPr="00290D04">
        <w:rPr>
          <w:rFonts w:ascii="Times New Roman" w:hAnsi="Times New Roman" w:cs="Times New Roman"/>
          <w:sz w:val="28"/>
          <w:szCs w:val="28"/>
        </w:rPr>
        <w:t xml:space="preserve"> целом школьники знают о правильности ведения </w:t>
      </w:r>
      <w:r w:rsidR="000044A4" w:rsidRPr="00290D04">
        <w:rPr>
          <w:rFonts w:ascii="Times New Roman" w:hAnsi="Times New Roman" w:cs="Times New Roman"/>
          <w:sz w:val="28"/>
          <w:szCs w:val="28"/>
        </w:rPr>
        <w:lastRenderedPageBreak/>
        <w:t xml:space="preserve">здорового образа жизни, но им не всегда удается соблюдать его. Нехватка тех или иных витаминов способствует снижению иммунитета, утомляемости, слабости, раздражительности и приводит к нежеланию порой заниматься активной деятельностью. Написанный мною исследовательский проект в дальнейшем может служить в качестве рекомендаций о здоровом образе жизни, и использоваться в качестве лекции для школьников. </w:t>
      </w:r>
    </w:p>
    <w:p w:rsidR="0032323C" w:rsidRPr="00290D04" w:rsidRDefault="0032323C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23C" w:rsidRDefault="0032323C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3" w:rsidRPr="00290D04" w:rsidRDefault="00D40C23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23C" w:rsidRPr="00290D04" w:rsidRDefault="0032323C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23C" w:rsidRPr="00290D04" w:rsidRDefault="0032323C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381" w:rsidRPr="00290D04" w:rsidRDefault="0032323C" w:rsidP="00402E3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0D04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32323C" w:rsidRPr="00290D04" w:rsidRDefault="0032323C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Артюнина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 xml:space="preserve">, Г.П. Основы медицинских знаний и здорового образа жизни / Г.П.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Артюнина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 xml:space="preserve">. - М.: Академический проект, 2009. - 766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>.</w:t>
      </w:r>
    </w:p>
    <w:p w:rsidR="0032323C" w:rsidRPr="00290D04" w:rsidRDefault="0032323C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 xml:space="preserve">, Э.Н. Основы медицинских знаний и здорового образа жизни (для бакалавров) / Э.Н.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 xml:space="preserve">, 2017. - 480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>.</w:t>
      </w:r>
    </w:p>
    <w:p w:rsidR="0032323C" w:rsidRPr="00290D04" w:rsidRDefault="0032323C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3. Вдовина, Л.Н. Основы медицинских знаний и здорового образа жизни / Л.Н. Вдовина. -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РнД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 xml:space="preserve">: Феникс, 2015. - 342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>.</w:t>
      </w:r>
    </w:p>
    <w:p w:rsidR="0032323C" w:rsidRPr="00290D04" w:rsidRDefault="0032323C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4. Вдовина, Л.Н. Основы медицинских знаний и здорового образа жизни: Учебник / Л.Н. Вдовина. -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Рн</w:t>
      </w:r>
      <w:proofErr w:type="spellEnd"/>
      <w:proofErr w:type="gramStart"/>
      <w:r w:rsidRPr="00290D0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290D04">
        <w:rPr>
          <w:rFonts w:ascii="Times New Roman" w:hAnsi="Times New Roman" w:cs="Times New Roman"/>
          <w:sz w:val="28"/>
          <w:szCs w:val="28"/>
        </w:rPr>
        <w:t xml:space="preserve">: Феникс, 2017. - 276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>.</w:t>
      </w:r>
    </w:p>
    <w:p w:rsidR="0032323C" w:rsidRPr="00290D04" w:rsidRDefault="0032323C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>5. Дьяконов, И.Ф. Основы здорового образа жизни для всех / И.Ф. Дьяконов. - СПб</w:t>
      </w:r>
      <w:proofErr w:type="gramStart"/>
      <w:r w:rsidRPr="00290D0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290D04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 xml:space="preserve">, 2018. - 126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>.</w:t>
      </w:r>
    </w:p>
    <w:p w:rsidR="0032323C" w:rsidRPr="00290D04" w:rsidRDefault="0032323C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6. Кобяков, Ю.П. Физическая культура. Основы здорового образа жизни: Учебное пособие / Ю.П. Кобяков. -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Рн</w:t>
      </w:r>
      <w:proofErr w:type="spellEnd"/>
      <w:proofErr w:type="gramStart"/>
      <w:r w:rsidRPr="00290D0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290D04">
        <w:rPr>
          <w:rFonts w:ascii="Times New Roman" w:hAnsi="Times New Roman" w:cs="Times New Roman"/>
          <w:sz w:val="28"/>
          <w:szCs w:val="28"/>
        </w:rPr>
        <w:t xml:space="preserve">: Феникс, 2014. - 352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>.</w:t>
      </w:r>
    </w:p>
    <w:p w:rsidR="0032323C" w:rsidRPr="00290D04" w:rsidRDefault="0032323C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7. Кобяков, Ю.П. Физическая культура. Основы здорового образа жизни: Учебное пособие / Ю.П. Кобяков. -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Рн</w:t>
      </w:r>
      <w:proofErr w:type="spellEnd"/>
      <w:proofErr w:type="gramStart"/>
      <w:r w:rsidRPr="00290D0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290D04">
        <w:rPr>
          <w:rFonts w:ascii="Times New Roman" w:hAnsi="Times New Roman" w:cs="Times New Roman"/>
          <w:sz w:val="28"/>
          <w:szCs w:val="28"/>
        </w:rPr>
        <w:t xml:space="preserve">: Феникс, 2012. - 252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>.</w:t>
      </w:r>
    </w:p>
    <w:p w:rsidR="0032323C" w:rsidRPr="00290D04" w:rsidRDefault="0032323C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Мисюк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 xml:space="preserve">, М.Н. Основы медицинских знаний и здорового образа жизни: Учебное пособие для бакалавров / М.Н.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Мисюк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 xml:space="preserve">, 2013. - 431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>.</w:t>
      </w:r>
    </w:p>
    <w:p w:rsidR="0032323C" w:rsidRPr="00290D04" w:rsidRDefault="0032323C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D0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Мисюк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 xml:space="preserve">, М.Н. Основы медицинских знаний и здорового образа жизни: Учебное пособие для бакалавров / М.Н.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Мисюк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 xml:space="preserve">, 2012. - 431 </w:t>
      </w:r>
      <w:proofErr w:type="spellStart"/>
      <w:r w:rsidRPr="00290D0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90D04">
        <w:rPr>
          <w:rFonts w:ascii="Times New Roman" w:hAnsi="Times New Roman" w:cs="Times New Roman"/>
          <w:sz w:val="28"/>
          <w:szCs w:val="28"/>
        </w:rPr>
        <w:t>.</w:t>
      </w:r>
    </w:p>
    <w:p w:rsidR="0032323C" w:rsidRDefault="0032323C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6467" w:rsidRDefault="00636467" w:rsidP="00C20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467" w:rsidRDefault="00636467" w:rsidP="000A11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6467" w:rsidRPr="00290D04" w:rsidRDefault="00636467" w:rsidP="00C20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6467" w:rsidRPr="00290D04" w:rsidSect="00D957FD">
      <w:footerReference w:type="defaul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8C" w:rsidRDefault="00E0268C" w:rsidP="008178FC">
      <w:pPr>
        <w:spacing w:after="0" w:line="240" w:lineRule="auto"/>
      </w:pPr>
      <w:r>
        <w:separator/>
      </w:r>
    </w:p>
  </w:endnote>
  <w:endnote w:type="continuationSeparator" w:id="0">
    <w:p w:rsidR="00E0268C" w:rsidRDefault="00E0268C" w:rsidP="0081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25645"/>
      <w:docPartObj>
        <w:docPartGallery w:val="Page Numbers (Bottom of Page)"/>
        <w:docPartUnique/>
      </w:docPartObj>
    </w:sdtPr>
    <w:sdtContent>
      <w:p w:rsidR="00FC6893" w:rsidRDefault="00FC6893">
        <w:pPr>
          <w:pStyle w:val="a7"/>
          <w:jc w:val="center"/>
        </w:pPr>
        <w:fldSimple w:instr=" PAGE   \* MERGEFORMAT ">
          <w:r w:rsidR="00D40C23">
            <w:rPr>
              <w:noProof/>
            </w:rPr>
            <w:t>15</w:t>
          </w:r>
        </w:fldSimple>
      </w:p>
    </w:sdtContent>
  </w:sdt>
  <w:p w:rsidR="00FC6893" w:rsidRDefault="00FC6893" w:rsidP="00D957F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25627"/>
      <w:docPartObj>
        <w:docPartGallery w:val="Page Numbers (Bottom of Page)"/>
        <w:docPartUnique/>
      </w:docPartObj>
    </w:sdtPr>
    <w:sdtContent>
      <w:p w:rsidR="00FC6893" w:rsidRDefault="00FC6893" w:rsidP="00D957FD">
        <w:pPr>
          <w:pStyle w:val="a7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8C" w:rsidRDefault="00E0268C" w:rsidP="008178FC">
      <w:pPr>
        <w:spacing w:after="0" w:line="240" w:lineRule="auto"/>
      </w:pPr>
      <w:r>
        <w:separator/>
      </w:r>
    </w:p>
  </w:footnote>
  <w:footnote w:type="continuationSeparator" w:id="0">
    <w:p w:rsidR="00E0268C" w:rsidRDefault="00E0268C" w:rsidP="0081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0E3"/>
    <w:multiLevelType w:val="hybridMultilevel"/>
    <w:tmpl w:val="45764C28"/>
    <w:lvl w:ilvl="0" w:tplc="8C1EC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B40D58"/>
    <w:multiLevelType w:val="hybridMultilevel"/>
    <w:tmpl w:val="9446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F766A"/>
    <w:multiLevelType w:val="multilevel"/>
    <w:tmpl w:val="3CF29C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  <w:b w:val="0"/>
      </w:rPr>
    </w:lvl>
  </w:abstractNum>
  <w:abstractNum w:abstractNumId="3">
    <w:nsid w:val="3397752C"/>
    <w:multiLevelType w:val="hybridMultilevel"/>
    <w:tmpl w:val="3732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43BFD"/>
    <w:multiLevelType w:val="hybridMultilevel"/>
    <w:tmpl w:val="1B0AA1E6"/>
    <w:lvl w:ilvl="0" w:tplc="D5220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8E4486"/>
    <w:multiLevelType w:val="hybridMultilevel"/>
    <w:tmpl w:val="994EDFBA"/>
    <w:lvl w:ilvl="0" w:tplc="298EA37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987083E"/>
    <w:multiLevelType w:val="hybridMultilevel"/>
    <w:tmpl w:val="279AA948"/>
    <w:lvl w:ilvl="0" w:tplc="49B05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03EF5"/>
    <w:rsid w:val="000044A4"/>
    <w:rsid w:val="0001126A"/>
    <w:rsid w:val="00017A9D"/>
    <w:rsid w:val="000264A9"/>
    <w:rsid w:val="00027698"/>
    <w:rsid w:val="0008248A"/>
    <w:rsid w:val="000A11A5"/>
    <w:rsid w:val="000A41DE"/>
    <w:rsid w:val="000E20A3"/>
    <w:rsid w:val="00175EBB"/>
    <w:rsid w:val="001D7B80"/>
    <w:rsid w:val="00227A7A"/>
    <w:rsid w:val="00251239"/>
    <w:rsid w:val="00255381"/>
    <w:rsid w:val="002868EE"/>
    <w:rsid w:val="00290D04"/>
    <w:rsid w:val="002A5CA0"/>
    <w:rsid w:val="002D7969"/>
    <w:rsid w:val="002E0280"/>
    <w:rsid w:val="00321500"/>
    <w:rsid w:val="0032323C"/>
    <w:rsid w:val="0032384D"/>
    <w:rsid w:val="00335213"/>
    <w:rsid w:val="00364171"/>
    <w:rsid w:val="0038574E"/>
    <w:rsid w:val="003D52DE"/>
    <w:rsid w:val="0040102E"/>
    <w:rsid w:val="00402E36"/>
    <w:rsid w:val="0043238A"/>
    <w:rsid w:val="0043470F"/>
    <w:rsid w:val="00462CEC"/>
    <w:rsid w:val="0047557B"/>
    <w:rsid w:val="0048347B"/>
    <w:rsid w:val="00485A45"/>
    <w:rsid w:val="00503EF5"/>
    <w:rsid w:val="0052152E"/>
    <w:rsid w:val="00555912"/>
    <w:rsid w:val="005D79BB"/>
    <w:rsid w:val="005E18A0"/>
    <w:rsid w:val="005F78F0"/>
    <w:rsid w:val="00612CC7"/>
    <w:rsid w:val="00636467"/>
    <w:rsid w:val="0064781A"/>
    <w:rsid w:val="006B3A72"/>
    <w:rsid w:val="007740AB"/>
    <w:rsid w:val="00782A89"/>
    <w:rsid w:val="007C6EC2"/>
    <w:rsid w:val="007D0CE3"/>
    <w:rsid w:val="007E0996"/>
    <w:rsid w:val="007E3003"/>
    <w:rsid w:val="007F0042"/>
    <w:rsid w:val="008117BE"/>
    <w:rsid w:val="008178FC"/>
    <w:rsid w:val="00831532"/>
    <w:rsid w:val="00871104"/>
    <w:rsid w:val="008B4513"/>
    <w:rsid w:val="008D7A81"/>
    <w:rsid w:val="008E2021"/>
    <w:rsid w:val="008F6598"/>
    <w:rsid w:val="00935386"/>
    <w:rsid w:val="00A14D78"/>
    <w:rsid w:val="00A17AB9"/>
    <w:rsid w:val="00A61070"/>
    <w:rsid w:val="00A70600"/>
    <w:rsid w:val="00A96EE6"/>
    <w:rsid w:val="00AA21E2"/>
    <w:rsid w:val="00AD37C1"/>
    <w:rsid w:val="00AD58F8"/>
    <w:rsid w:val="00AE0047"/>
    <w:rsid w:val="00B640BD"/>
    <w:rsid w:val="00B90182"/>
    <w:rsid w:val="00B90878"/>
    <w:rsid w:val="00BC68B3"/>
    <w:rsid w:val="00BF1139"/>
    <w:rsid w:val="00C129BE"/>
    <w:rsid w:val="00C16ED8"/>
    <w:rsid w:val="00C2084F"/>
    <w:rsid w:val="00C24103"/>
    <w:rsid w:val="00C2427E"/>
    <w:rsid w:val="00C953D4"/>
    <w:rsid w:val="00CA6E03"/>
    <w:rsid w:val="00D104F4"/>
    <w:rsid w:val="00D21335"/>
    <w:rsid w:val="00D366FC"/>
    <w:rsid w:val="00D40C23"/>
    <w:rsid w:val="00D43FDB"/>
    <w:rsid w:val="00D77E94"/>
    <w:rsid w:val="00D93E7C"/>
    <w:rsid w:val="00D957FD"/>
    <w:rsid w:val="00DA4944"/>
    <w:rsid w:val="00DF4A22"/>
    <w:rsid w:val="00E0060F"/>
    <w:rsid w:val="00E0268C"/>
    <w:rsid w:val="00E323EB"/>
    <w:rsid w:val="00E5431A"/>
    <w:rsid w:val="00E904F5"/>
    <w:rsid w:val="00F422E9"/>
    <w:rsid w:val="00FC1294"/>
    <w:rsid w:val="00FC6893"/>
    <w:rsid w:val="00FD3E92"/>
    <w:rsid w:val="00FE1040"/>
    <w:rsid w:val="00FE21B8"/>
    <w:rsid w:val="00FE4039"/>
    <w:rsid w:val="00FE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5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1239"/>
  </w:style>
  <w:style w:type="paragraph" w:customStyle="1" w:styleId="c0">
    <w:name w:val="c0"/>
    <w:basedOn w:val="a"/>
    <w:rsid w:val="0025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1239"/>
  </w:style>
  <w:style w:type="character" w:customStyle="1" w:styleId="c27">
    <w:name w:val="c27"/>
    <w:basedOn w:val="a0"/>
    <w:rsid w:val="00251239"/>
  </w:style>
  <w:style w:type="paragraph" w:styleId="a3">
    <w:name w:val="List Paragraph"/>
    <w:basedOn w:val="a"/>
    <w:uiPriority w:val="34"/>
    <w:qFormat/>
    <w:rsid w:val="001D7B80"/>
    <w:pPr>
      <w:ind w:left="720"/>
      <w:contextualSpacing/>
    </w:pPr>
  </w:style>
  <w:style w:type="table" w:styleId="a4">
    <w:name w:val="Table Grid"/>
    <w:basedOn w:val="a1"/>
    <w:uiPriority w:val="39"/>
    <w:rsid w:val="00871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1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78FC"/>
  </w:style>
  <w:style w:type="paragraph" w:styleId="a7">
    <w:name w:val="footer"/>
    <w:basedOn w:val="a"/>
    <w:link w:val="a8"/>
    <w:uiPriority w:val="99"/>
    <w:unhideWhenUsed/>
    <w:rsid w:val="0081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8FC"/>
  </w:style>
  <w:style w:type="character" w:styleId="a9">
    <w:name w:val="line number"/>
    <w:basedOn w:val="a0"/>
    <w:uiPriority w:val="99"/>
    <w:semiHidden/>
    <w:unhideWhenUsed/>
    <w:rsid w:val="007F0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D0C5-8183-4EC5-9AA6-38EDEC23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</dc:creator>
  <cp:keywords/>
  <dc:description/>
  <cp:lastModifiedBy>Admin</cp:lastModifiedBy>
  <cp:revision>31</cp:revision>
  <dcterms:created xsi:type="dcterms:W3CDTF">2023-11-04T14:40:00Z</dcterms:created>
  <dcterms:modified xsi:type="dcterms:W3CDTF">2023-11-09T17:20:00Z</dcterms:modified>
</cp:coreProperties>
</file>